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FF1" w:rsidRPr="00784B40" w:rsidRDefault="00DD5FF1" w:rsidP="00DD5FF1">
      <w:pPr>
        <w:ind w:firstLine="5387"/>
        <w:rPr>
          <w:rFonts w:cs="Times New Roman"/>
          <w:szCs w:val="28"/>
        </w:rPr>
      </w:pPr>
      <w:r w:rsidRPr="00784B40">
        <w:rPr>
          <w:rFonts w:cs="Times New Roman"/>
          <w:szCs w:val="28"/>
        </w:rPr>
        <w:t xml:space="preserve">Приложение </w:t>
      </w:r>
    </w:p>
    <w:p w:rsidR="00DD5FF1" w:rsidRPr="007C78CE" w:rsidRDefault="00DD5FF1" w:rsidP="00DD5FF1">
      <w:pPr>
        <w:ind w:firstLine="5387"/>
        <w:rPr>
          <w:rFonts w:cs="Times New Roman"/>
          <w:szCs w:val="28"/>
        </w:rPr>
      </w:pPr>
      <w:r w:rsidRPr="007C78CE">
        <w:rPr>
          <w:rFonts w:cs="Times New Roman"/>
          <w:szCs w:val="28"/>
        </w:rPr>
        <w:t>к приказу департамента</w:t>
      </w:r>
    </w:p>
    <w:p w:rsidR="00DD5FF1" w:rsidRPr="00A967CB" w:rsidRDefault="00DD5FF1" w:rsidP="00DD5FF1">
      <w:pPr>
        <w:ind w:firstLine="5387"/>
        <w:rPr>
          <w:rFonts w:cs="Times New Roman"/>
          <w:szCs w:val="28"/>
        </w:rPr>
      </w:pPr>
      <w:r w:rsidRPr="00A967CB">
        <w:rPr>
          <w:rFonts w:cs="Times New Roman"/>
          <w:szCs w:val="28"/>
        </w:rPr>
        <w:t>труда и социальной поддержки</w:t>
      </w:r>
    </w:p>
    <w:p w:rsidR="00DD5FF1" w:rsidRPr="0053225F" w:rsidRDefault="00DD5FF1" w:rsidP="00DD5FF1">
      <w:pPr>
        <w:ind w:firstLine="5387"/>
        <w:rPr>
          <w:rFonts w:cs="Times New Roman"/>
          <w:szCs w:val="28"/>
        </w:rPr>
      </w:pPr>
      <w:r w:rsidRPr="0053225F">
        <w:rPr>
          <w:rFonts w:cs="Times New Roman"/>
          <w:szCs w:val="28"/>
        </w:rPr>
        <w:t>населения Ярославской области</w:t>
      </w:r>
    </w:p>
    <w:p w:rsidR="00DD5FF1" w:rsidRPr="00735742" w:rsidRDefault="00DD5FF1" w:rsidP="00DD5FF1">
      <w:pPr>
        <w:ind w:firstLine="5387"/>
        <w:rPr>
          <w:rFonts w:cs="Times New Roman"/>
          <w:szCs w:val="28"/>
        </w:rPr>
      </w:pPr>
      <w:r w:rsidRPr="00735742">
        <w:rPr>
          <w:rFonts w:cs="Times New Roman"/>
          <w:szCs w:val="28"/>
        </w:rPr>
        <w:t>от _______________ № ______</w:t>
      </w:r>
    </w:p>
    <w:p w:rsidR="00DD5FF1" w:rsidRPr="00735742" w:rsidRDefault="00DD5FF1" w:rsidP="00DD5FF1">
      <w:pPr>
        <w:rPr>
          <w:rFonts w:cs="Times New Roman"/>
          <w:szCs w:val="28"/>
        </w:rPr>
      </w:pPr>
    </w:p>
    <w:p w:rsidR="00DD5FF1" w:rsidRPr="00784B40" w:rsidRDefault="00DD5FF1" w:rsidP="00DD5FF1">
      <w:pPr>
        <w:rPr>
          <w:rFonts w:cs="Times New Roman"/>
          <w:szCs w:val="28"/>
        </w:rPr>
      </w:pPr>
    </w:p>
    <w:p w:rsidR="00DD5FF1" w:rsidRPr="00784B40" w:rsidRDefault="00DD5FF1" w:rsidP="00DD5FF1">
      <w:pPr>
        <w:ind w:firstLine="0"/>
        <w:jc w:val="center"/>
        <w:rPr>
          <w:rFonts w:cs="Times New Roman"/>
          <w:b/>
          <w:szCs w:val="28"/>
        </w:rPr>
      </w:pPr>
      <w:r w:rsidRPr="00784B40">
        <w:rPr>
          <w:rFonts w:cs="Times New Roman"/>
          <w:b/>
          <w:szCs w:val="28"/>
        </w:rPr>
        <w:t>ИЗМЕНЕНИЯ,</w:t>
      </w:r>
    </w:p>
    <w:p w:rsidR="00DD5FF1" w:rsidRDefault="00DD5FF1" w:rsidP="00DD5FF1">
      <w:pPr>
        <w:tabs>
          <w:tab w:val="center" w:pos="4960"/>
        </w:tabs>
        <w:snapToGrid w:val="0"/>
        <w:ind w:firstLine="0"/>
        <w:jc w:val="center"/>
        <w:rPr>
          <w:rFonts w:cs="Times New Roman"/>
          <w:b/>
          <w:szCs w:val="28"/>
        </w:rPr>
      </w:pPr>
      <w:r w:rsidRPr="00784B40">
        <w:rPr>
          <w:rFonts w:cs="Times New Roman"/>
          <w:b/>
          <w:szCs w:val="28"/>
        </w:rPr>
        <w:t>вносимые в Административный регламент предоставления государственной услуги по организации предоставления</w:t>
      </w:r>
    </w:p>
    <w:p w:rsidR="00DD5FF1" w:rsidRPr="00784B40" w:rsidRDefault="00DD5FF1" w:rsidP="00DD5FF1">
      <w:pPr>
        <w:tabs>
          <w:tab w:val="center" w:pos="4960"/>
        </w:tabs>
        <w:snapToGrid w:val="0"/>
        <w:ind w:firstLine="0"/>
        <w:jc w:val="center"/>
        <w:rPr>
          <w:rFonts w:cs="Times New Roman"/>
          <w:b/>
          <w:szCs w:val="28"/>
        </w:rPr>
      </w:pPr>
      <w:r w:rsidRPr="00784B40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>социального пособия на погребение</w:t>
      </w:r>
      <w:r w:rsidRPr="00784B40">
        <w:rPr>
          <w:rFonts w:cs="Times New Roman"/>
          <w:b/>
          <w:szCs w:val="28"/>
        </w:rPr>
        <w:t xml:space="preserve"> </w:t>
      </w:r>
    </w:p>
    <w:p w:rsidR="00DD5FF1" w:rsidRPr="00784B40" w:rsidRDefault="00DD5FF1" w:rsidP="00DD5FF1">
      <w:pPr>
        <w:jc w:val="center"/>
        <w:rPr>
          <w:rFonts w:cs="Times New Roman"/>
          <w:szCs w:val="28"/>
        </w:rPr>
      </w:pPr>
    </w:p>
    <w:p w:rsidR="00DD5FF1" w:rsidRPr="00784B40" w:rsidRDefault="00DD5FF1" w:rsidP="00DD5FF1">
      <w:pPr>
        <w:snapToGrid w:val="0"/>
        <w:jc w:val="both"/>
        <w:rPr>
          <w:rFonts w:cs="Times New Roman"/>
          <w:szCs w:val="28"/>
        </w:rPr>
      </w:pPr>
      <w:r w:rsidRPr="00784B40">
        <w:rPr>
          <w:rFonts w:cs="Times New Roman"/>
          <w:szCs w:val="28"/>
        </w:rPr>
        <w:t>1.</w:t>
      </w:r>
      <w:r w:rsidRPr="00784B40">
        <w:t> </w:t>
      </w:r>
      <w:r w:rsidRPr="00784B40">
        <w:rPr>
          <w:rFonts w:cs="Times New Roman"/>
          <w:szCs w:val="28"/>
        </w:rPr>
        <w:t>В разделе 1:</w:t>
      </w:r>
    </w:p>
    <w:p w:rsidR="00DD5FF1" w:rsidRPr="00784B40" w:rsidRDefault="00DD5FF1" w:rsidP="00DD5FF1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784B40">
        <w:rPr>
          <w:rFonts w:eastAsia="Calibri" w:cs="Times New Roman"/>
          <w:szCs w:val="28"/>
        </w:rPr>
        <w:t xml:space="preserve">1.1. Подраздел 1.2 дополнить </w:t>
      </w:r>
      <w:r>
        <w:rPr>
          <w:rFonts w:eastAsia="Calibri" w:cs="Times New Roman"/>
          <w:szCs w:val="28"/>
        </w:rPr>
        <w:t>абзацем</w:t>
      </w:r>
      <w:r w:rsidRPr="00784B40">
        <w:rPr>
          <w:rFonts w:eastAsia="Calibri" w:cs="Times New Roman"/>
          <w:szCs w:val="28"/>
        </w:rPr>
        <w:t xml:space="preserve"> следующего содержания:</w:t>
      </w:r>
    </w:p>
    <w:p w:rsidR="00DD5FF1" w:rsidRPr="00784B40" w:rsidRDefault="00DD5FF1" w:rsidP="00DD5FF1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proofErr w:type="gramStart"/>
      <w:r w:rsidRPr="00784B40">
        <w:rPr>
          <w:rFonts w:eastAsia="Calibri" w:cs="Times New Roman"/>
          <w:szCs w:val="28"/>
        </w:rPr>
        <w:t>«</w:t>
      </w:r>
      <w:r w:rsidRPr="00784B40">
        <w:rPr>
          <w:rFonts w:eastAsia="Calibri" w:cs="Times New Roman"/>
          <w:color w:val="000000"/>
          <w:szCs w:val="28"/>
        </w:rPr>
        <w:t xml:space="preserve">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 законодательством Российской Федерации или посредством идентификации и аутентификации в органах социальной защиты населения и МФЦ с использованием информационных технологий, предусмотренных </w:t>
      </w:r>
      <w:r w:rsidRPr="00784B40">
        <w:rPr>
          <w:rFonts w:eastAsia="Calibri" w:cs="Times New Roman"/>
          <w:szCs w:val="28"/>
        </w:rPr>
        <w:t>частью 18 статьи 14.1</w:t>
      </w:r>
      <w:r w:rsidRPr="00784B40">
        <w:rPr>
          <w:rFonts w:eastAsia="Calibri" w:cs="Times New Roman"/>
          <w:color w:val="000000"/>
          <w:szCs w:val="28"/>
        </w:rPr>
        <w:t xml:space="preserve"> Федерального закона от 27 июля 2006 года № 149-ФЗ</w:t>
      </w:r>
      <w:proofErr w:type="gramEnd"/>
      <w:r w:rsidRPr="00784B40">
        <w:rPr>
          <w:rFonts w:eastAsia="Calibri" w:cs="Times New Roman"/>
          <w:color w:val="000000"/>
          <w:szCs w:val="28"/>
        </w:rPr>
        <w:t xml:space="preserve"> "Об информации, информационных технологиях и о защите информации"</w:t>
      </w:r>
      <w:proofErr w:type="gramStart"/>
      <w:r w:rsidRPr="00784B40">
        <w:rPr>
          <w:rFonts w:eastAsia="Calibri" w:cs="Times New Roman"/>
          <w:color w:val="000000"/>
          <w:szCs w:val="28"/>
        </w:rPr>
        <w:t>.»</w:t>
      </w:r>
      <w:proofErr w:type="gramEnd"/>
      <w:r w:rsidRPr="00784B40">
        <w:rPr>
          <w:rFonts w:eastAsia="Calibri" w:cs="Times New Roman"/>
          <w:color w:val="000000"/>
          <w:szCs w:val="28"/>
        </w:rPr>
        <w:t>.</w:t>
      </w:r>
    </w:p>
    <w:p w:rsidR="00DD5FF1" w:rsidRPr="00784B40" w:rsidRDefault="00DD5FF1" w:rsidP="00DD5FF1">
      <w:pPr>
        <w:jc w:val="both"/>
        <w:rPr>
          <w:rFonts w:cs="Times New Roman"/>
          <w:szCs w:val="28"/>
        </w:rPr>
      </w:pPr>
      <w:r w:rsidRPr="00784B40">
        <w:rPr>
          <w:rFonts w:cs="Times New Roman"/>
          <w:szCs w:val="28"/>
        </w:rPr>
        <w:t>1.2. </w:t>
      </w:r>
      <w:r w:rsidRPr="00784B40">
        <w:rPr>
          <w:rFonts w:eastAsia="Calibri" w:cs="Times New Roman"/>
          <w:szCs w:val="28"/>
        </w:rPr>
        <w:t>П</w:t>
      </w:r>
      <w:r w:rsidRPr="00784B40">
        <w:rPr>
          <w:rFonts w:cs="Times New Roman"/>
          <w:szCs w:val="28"/>
        </w:rPr>
        <w:t>одраздел 1.3 изложить в следующей редакции:</w:t>
      </w:r>
    </w:p>
    <w:p w:rsidR="00DD5FF1" w:rsidRPr="00784B40" w:rsidRDefault="00DD5FF1" w:rsidP="00DD5FF1">
      <w:pPr>
        <w:ind w:firstLine="0"/>
        <w:jc w:val="center"/>
        <w:rPr>
          <w:rFonts w:cs="Times New Roman"/>
          <w:szCs w:val="28"/>
        </w:rPr>
      </w:pPr>
      <w:r w:rsidRPr="00784B40">
        <w:rPr>
          <w:rFonts w:cs="Times New Roman"/>
          <w:szCs w:val="28"/>
        </w:rPr>
        <w:t xml:space="preserve">«1.3. Порядок информирования о правилах предоставления </w:t>
      </w:r>
    </w:p>
    <w:p w:rsidR="00DD5FF1" w:rsidRPr="00784B40" w:rsidRDefault="00DD5FF1" w:rsidP="00DD5FF1">
      <w:pPr>
        <w:ind w:firstLine="0"/>
        <w:jc w:val="center"/>
        <w:rPr>
          <w:rFonts w:cs="Times New Roman"/>
          <w:szCs w:val="28"/>
        </w:rPr>
      </w:pPr>
      <w:r w:rsidRPr="00784B40">
        <w:rPr>
          <w:rFonts w:cs="Times New Roman"/>
          <w:szCs w:val="28"/>
        </w:rPr>
        <w:t>государственной услуги</w:t>
      </w:r>
    </w:p>
    <w:p w:rsidR="00DD5FF1" w:rsidRPr="00784B40" w:rsidRDefault="00DD5FF1" w:rsidP="00DD5FF1">
      <w:pPr>
        <w:ind w:firstLine="0"/>
        <w:jc w:val="center"/>
        <w:rPr>
          <w:rFonts w:cs="Times New Roman"/>
          <w:szCs w:val="28"/>
        </w:rPr>
      </w:pPr>
    </w:p>
    <w:p w:rsidR="00DD5FF1" w:rsidRPr="00784B40" w:rsidRDefault="00DD5FF1" w:rsidP="00DD5FF1">
      <w:pPr>
        <w:jc w:val="both"/>
        <w:rPr>
          <w:rFonts w:cs="Times New Roman"/>
          <w:szCs w:val="28"/>
        </w:rPr>
      </w:pPr>
      <w:r w:rsidRPr="00784B40">
        <w:rPr>
          <w:rFonts w:cs="Times New Roman"/>
          <w:szCs w:val="28"/>
        </w:rPr>
        <w:t>1.3.1.</w:t>
      </w:r>
      <w:r w:rsidRPr="00784B40">
        <w:rPr>
          <w:rFonts w:eastAsia="Calibri" w:cs="Times New Roman"/>
          <w:szCs w:val="28"/>
        </w:rPr>
        <w:t> </w:t>
      </w:r>
      <w:r w:rsidRPr="00784B40">
        <w:rPr>
          <w:rFonts w:cs="Times New Roman"/>
          <w:szCs w:val="28"/>
        </w:rPr>
        <w:t>Информация о месте нахождения, контактных телефонах, адресах электронной почты органов социальной защиты населения, предоставляющих государственную услугу, размещается:</w:t>
      </w:r>
    </w:p>
    <w:p w:rsidR="00DD5FF1" w:rsidRPr="00784B40" w:rsidRDefault="00DD5FF1" w:rsidP="00DD5FF1">
      <w:pPr>
        <w:jc w:val="both"/>
        <w:rPr>
          <w:rFonts w:cs="Times New Roman"/>
          <w:szCs w:val="28"/>
        </w:rPr>
      </w:pPr>
      <w:r w:rsidRPr="00784B40">
        <w:rPr>
          <w:rFonts w:cs="Times New Roman"/>
          <w:szCs w:val="28"/>
        </w:rPr>
        <w:t>- в федеральной государственной информационной системе «Единый портал государственных и муниципальных услуг (функций)» (далее – Единый портал);</w:t>
      </w:r>
    </w:p>
    <w:p w:rsidR="00DD5FF1" w:rsidRPr="00784B40" w:rsidRDefault="00DD5FF1" w:rsidP="00DD5FF1">
      <w:pPr>
        <w:jc w:val="both"/>
        <w:rPr>
          <w:rFonts w:cs="Times New Roman"/>
          <w:szCs w:val="28"/>
        </w:rPr>
      </w:pPr>
      <w:r w:rsidRPr="00784B40">
        <w:rPr>
          <w:rFonts w:cs="Times New Roman"/>
          <w:szCs w:val="28"/>
        </w:rPr>
        <w:t>- в соответствующем разделе федеральной государственной информационной системы «Федеральный реестр государственных и муниципальных услуг (функций)»;</w:t>
      </w:r>
    </w:p>
    <w:p w:rsidR="00DD5FF1" w:rsidRPr="005E7872" w:rsidRDefault="00DD5FF1" w:rsidP="00DD5FF1">
      <w:pPr>
        <w:jc w:val="both"/>
        <w:rPr>
          <w:rFonts w:cs="Times New Roman"/>
          <w:szCs w:val="28"/>
        </w:rPr>
      </w:pPr>
      <w:r w:rsidRPr="005E7872">
        <w:rPr>
          <w:rFonts w:cs="Times New Roman"/>
          <w:szCs w:val="28"/>
        </w:rPr>
        <w:t>- на официальном сайте департамента труда и социальной поддержки населения Ярославской области (далее – департамент) на портале органов государственной власти Ярославской области в информационно-телекоммуникационной сети «Интернет».</w:t>
      </w:r>
    </w:p>
    <w:p w:rsidR="00DD5FF1" w:rsidRPr="005E7872" w:rsidRDefault="00DD5FF1" w:rsidP="00DD5FF1">
      <w:pPr>
        <w:jc w:val="both"/>
        <w:rPr>
          <w:rFonts w:cs="Times New Roman"/>
          <w:szCs w:val="28"/>
        </w:rPr>
      </w:pPr>
      <w:r w:rsidRPr="005E7872">
        <w:rPr>
          <w:rFonts w:cs="Times New Roman"/>
          <w:szCs w:val="28"/>
        </w:rPr>
        <w:t>Сведения о графике (режиме) работы органов социальной защиты населения сообщаются по контактным телефонам, а также размещаются:</w:t>
      </w:r>
    </w:p>
    <w:p w:rsidR="00DD5FF1" w:rsidRPr="005E7872" w:rsidRDefault="00DD5FF1" w:rsidP="00DD5FF1">
      <w:pPr>
        <w:jc w:val="both"/>
        <w:rPr>
          <w:rFonts w:cs="Times New Roman"/>
          <w:szCs w:val="28"/>
        </w:rPr>
      </w:pPr>
      <w:r w:rsidRPr="005E7872">
        <w:rPr>
          <w:rFonts w:cs="Times New Roman"/>
          <w:szCs w:val="28"/>
        </w:rPr>
        <w:t>- на Едином портале;</w:t>
      </w:r>
    </w:p>
    <w:p w:rsidR="00DD5FF1" w:rsidRPr="005E7872" w:rsidRDefault="00DD5FF1" w:rsidP="00DD5FF1">
      <w:pPr>
        <w:jc w:val="both"/>
        <w:rPr>
          <w:rFonts w:cs="Times New Roman"/>
          <w:szCs w:val="28"/>
        </w:rPr>
      </w:pPr>
      <w:r w:rsidRPr="005E7872">
        <w:rPr>
          <w:rFonts w:cs="Times New Roman"/>
          <w:szCs w:val="28"/>
        </w:rPr>
        <w:t>- в соответствующем разделе федеральной государственной информационной системы «Федеральный реестр государственных и муниципальных услуг (функций)»;</w:t>
      </w:r>
    </w:p>
    <w:p w:rsidR="00DD5FF1" w:rsidRPr="005E7872" w:rsidRDefault="00DD5FF1" w:rsidP="00DD5FF1">
      <w:pPr>
        <w:jc w:val="both"/>
        <w:rPr>
          <w:rFonts w:cs="Times New Roman"/>
          <w:szCs w:val="28"/>
        </w:rPr>
      </w:pPr>
      <w:r w:rsidRPr="005E7872">
        <w:rPr>
          <w:rFonts w:cs="Times New Roman"/>
          <w:szCs w:val="28"/>
        </w:rPr>
        <w:t xml:space="preserve">- на официальном сайте </w:t>
      </w:r>
      <w:proofErr w:type="gramStart"/>
      <w:r w:rsidRPr="005E7872">
        <w:rPr>
          <w:rFonts w:cs="Times New Roman"/>
          <w:szCs w:val="28"/>
        </w:rPr>
        <w:t>департамента</w:t>
      </w:r>
      <w:proofErr w:type="gramEnd"/>
      <w:r>
        <w:rPr>
          <w:rFonts w:cs="Times New Roman"/>
          <w:szCs w:val="28"/>
        </w:rPr>
        <w:t xml:space="preserve"> </w:t>
      </w:r>
      <w:r w:rsidRPr="00784B40">
        <w:rPr>
          <w:rFonts w:cs="Times New Roman"/>
          <w:szCs w:val="28"/>
        </w:rPr>
        <w:t>на портале органов государственной власти Ярославской области в информационно-телекоммуникационной сети «Интернет» (далее –</w:t>
      </w:r>
      <w:r>
        <w:rPr>
          <w:rFonts w:cs="Times New Roman"/>
          <w:szCs w:val="28"/>
        </w:rPr>
        <w:t xml:space="preserve"> официальный сайт департамента)</w:t>
      </w:r>
      <w:r w:rsidRPr="005E7872">
        <w:rPr>
          <w:rFonts w:cs="Times New Roman"/>
          <w:szCs w:val="28"/>
        </w:rPr>
        <w:t>;</w:t>
      </w:r>
    </w:p>
    <w:p w:rsidR="00DD5FF1" w:rsidRPr="005E7872" w:rsidRDefault="00DD5FF1" w:rsidP="00DD5FF1">
      <w:pPr>
        <w:jc w:val="both"/>
        <w:rPr>
          <w:rFonts w:cs="Times New Roman"/>
          <w:szCs w:val="28"/>
        </w:rPr>
      </w:pPr>
      <w:r w:rsidRPr="005E7872">
        <w:rPr>
          <w:rFonts w:cs="Times New Roman"/>
          <w:szCs w:val="28"/>
        </w:rPr>
        <w:t>- при входе в помещения, в которых располагаются органы социальной защиты населения.</w:t>
      </w:r>
    </w:p>
    <w:p w:rsidR="00DD5FF1" w:rsidRPr="005E7872" w:rsidRDefault="00DD5FF1" w:rsidP="00DD5FF1">
      <w:pPr>
        <w:jc w:val="both"/>
        <w:rPr>
          <w:rFonts w:cs="Times New Roman"/>
          <w:szCs w:val="28"/>
        </w:rPr>
      </w:pPr>
      <w:r w:rsidRPr="005E7872">
        <w:rPr>
          <w:rFonts w:cs="Times New Roman"/>
          <w:szCs w:val="28"/>
        </w:rPr>
        <w:t xml:space="preserve">Информация о местах нахождения, режиме работы и контактных телефонах МФЦ и его филиалов, участвующих в предоставлении государственной услуги, представлена на сайте МФЦ в информационно-телекоммуникационной сети </w:t>
      </w:r>
      <w:r>
        <w:rPr>
          <w:rFonts w:cs="Times New Roman"/>
          <w:szCs w:val="28"/>
        </w:rPr>
        <w:t>«</w:t>
      </w:r>
      <w:r w:rsidRPr="005E7872">
        <w:rPr>
          <w:rFonts w:cs="Times New Roman"/>
          <w:szCs w:val="28"/>
        </w:rPr>
        <w:t>Интернет</w:t>
      </w:r>
      <w:r>
        <w:rPr>
          <w:rFonts w:cs="Times New Roman"/>
          <w:szCs w:val="28"/>
        </w:rPr>
        <w:t>»</w:t>
      </w:r>
      <w:r w:rsidRPr="005E7872">
        <w:rPr>
          <w:rFonts w:cs="Times New Roman"/>
          <w:szCs w:val="28"/>
        </w:rPr>
        <w:t xml:space="preserve"> (далее – сайт МФЦ).</w:t>
      </w:r>
    </w:p>
    <w:p w:rsidR="00DD5FF1" w:rsidRPr="00A967CB" w:rsidRDefault="00DD5FF1" w:rsidP="00DD5FF1">
      <w:pPr>
        <w:jc w:val="both"/>
        <w:rPr>
          <w:rFonts w:cs="Times New Roman"/>
          <w:szCs w:val="28"/>
          <w:lang w:eastAsia="ru-RU"/>
        </w:rPr>
      </w:pPr>
      <w:r w:rsidRPr="005E7872">
        <w:rPr>
          <w:rFonts w:cs="Times New Roman"/>
          <w:szCs w:val="28"/>
        </w:rPr>
        <w:t>1.3.2.</w:t>
      </w:r>
      <w:r w:rsidRPr="00784B40">
        <w:rPr>
          <w:rFonts w:eastAsia="Calibri" w:cs="Times New Roman"/>
          <w:szCs w:val="28"/>
        </w:rPr>
        <w:t> </w:t>
      </w:r>
      <w:r w:rsidRPr="00784B40">
        <w:rPr>
          <w:rFonts w:cs="Times New Roman"/>
          <w:szCs w:val="28"/>
          <w:lang w:eastAsia="ru-RU"/>
        </w:rPr>
        <w:t>Информация о правилах предоставлени</w:t>
      </w:r>
      <w:r>
        <w:rPr>
          <w:rFonts w:cs="Times New Roman"/>
          <w:szCs w:val="28"/>
          <w:lang w:eastAsia="ru-RU"/>
        </w:rPr>
        <w:t>я</w:t>
      </w:r>
      <w:r w:rsidRPr="00784B40">
        <w:rPr>
          <w:rFonts w:cs="Times New Roman"/>
          <w:szCs w:val="28"/>
          <w:lang w:eastAsia="ru-RU"/>
        </w:rPr>
        <w:t xml:space="preserve"> государственной услуги, порядке получения информации по вопросам предоставления государственной услуги размещается:</w:t>
      </w:r>
    </w:p>
    <w:p w:rsidR="00DD5FF1" w:rsidRPr="0053225F" w:rsidRDefault="00DD5FF1" w:rsidP="00DD5FF1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53225F">
        <w:rPr>
          <w:rFonts w:cs="Times New Roman"/>
          <w:szCs w:val="28"/>
          <w:lang w:eastAsia="ru-RU"/>
        </w:rPr>
        <w:t>-</w:t>
      </w:r>
      <w:r w:rsidRPr="0053225F">
        <w:rPr>
          <w:rFonts w:eastAsia="Calibri" w:cs="Times New Roman"/>
          <w:szCs w:val="28"/>
        </w:rPr>
        <w:t> </w:t>
      </w:r>
      <w:r w:rsidRPr="0053225F">
        <w:rPr>
          <w:rFonts w:cs="Times New Roman"/>
          <w:szCs w:val="28"/>
          <w:lang w:eastAsia="ru-RU"/>
        </w:rPr>
        <w:t>на информационных стендах в органах социальной защиты населения, предоставляющих государственную услугу, в МФЦ;</w:t>
      </w:r>
    </w:p>
    <w:p w:rsidR="00DD5FF1" w:rsidRPr="00A967CB" w:rsidRDefault="00DD5FF1" w:rsidP="00DD5FF1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35742">
        <w:rPr>
          <w:rFonts w:cs="Times New Roman"/>
          <w:szCs w:val="28"/>
          <w:lang w:eastAsia="ru-RU"/>
        </w:rPr>
        <w:t>- в информационно-телекоммуникационных сетях общего пользования (</w:t>
      </w:r>
      <w:r w:rsidRPr="00D179C8">
        <w:rPr>
          <w:rFonts w:cs="Times New Roman"/>
          <w:szCs w:val="28"/>
          <w:lang w:eastAsia="ru-RU"/>
        </w:rPr>
        <w:t>в том числе на официальном сайте департамента, на сайте МФЦ</w:t>
      </w:r>
      <w:r>
        <w:rPr>
          <w:rFonts w:cs="Times New Roman"/>
          <w:szCs w:val="28"/>
          <w:lang w:eastAsia="ru-RU"/>
        </w:rPr>
        <w:t>,</w:t>
      </w:r>
      <w:r w:rsidRPr="00D179C8">
        <w:rPr>
          <w:rFonts w:cs="Times New Roman"/>
          <w:szCs w:val="28"/>
          <w:lang w:eastAsia="ru-RU"/>
        </w:rPr>
        <w:t xml:space="preserve"> в средствах массовой информации, путе</w:t>
      </w:r>
      <w:r w:rsidRPr="00A967CB">
        <w:rPr>
          <w:rFonts w:cs="Times New Roman"/>
          <w:szCs w:val="28"/>
          <w:lang w:eastAsia="ru-RU"/>
        </w:rPr>
        <w:t>м распространения информационных материалов (брошюр, буклетов);</w:t>
      </w:r>
    </w:p>
    <w:p w:rsidR="00DD5FF1" w:rsidRPr="0053225F" w:rsidRDefault="00DD5FF1" w:rsidP="00DD5FF1">
      <w:pPr>
        <w:jc w:val="both"/>
        <w:rPr>
          <w:rFonts w:cs="Times New Roman"/>
          <w:szCs w:val="28"/>
          <w:lang w:eastAsia="ru-RU"/>
        </w:rPr>
      </w:pPr>
      <w:r w:rsidRPr="0053225F">
        <w:rPr>
          <w:rFonts w:cs="Times New Roman"/>
          <w:szCs w:val="28"/>
          <w:lang w:eastAsia="ru-RU"/>
        </w:rPr>
        <w:t>- на Едином портале.</w:t>
      </w:r>
    </w:p>
    <w:p w:rsidR="00DD5FF1" w:rsidRPr="0053225F" w:rsidRDefault="00DD5FF1" w:rsidP="00DD5FF1">
      <w:pPr>
        <w:jc w:val="both"/>
        <w:rPr>
          <w:rFonts w:cs="Times New Roman"/>
          <w:szCs w:val="28"/>
        </w:rPr>
      </w:pPr>
      <w:r w:rsidRPr="0053225F">
        <w:rPr>
          <w:rFonts w:cs="Times New Roman"/>
          <w:szCs w:val="28"/>
          <w:lang w:eastAsia="ru-RU"/>
        </w:rPr>
        <w:t>1.3.3.</w:t>
      </w:r>
      <w:r w:rsidRPr="0053225F">
        <w:rPr>
          <w:rFonts w:eastAsia="Calibri" w:cs="Times New Roman"/>
          <w:szCs w:val="28"/>
        </w:rPr>
        <w:t> </w:t>
      </w:r>
      <w:r w:rsidRPr="00D179C8">
        <w:rPr>
          <w:rFonts w:cs="Times New Roman"/>
          <w:szCs w:val="28"/>
        </w:rPr>
        <w:t>Информация по вопросам предоставления государственной услуги, в том числе о ходе предоставления государственной услуги, предоставляется в устной (лично и (или) по т</w:t>
      </w:r>
      <w:r w:rsidRPr="00A967CB">
        <w:rPr>
          <w:rFonts w:cs="Times New Roman"/>
          <w:szCs w:val="28"/>
        </w:rPr>
        <w:t xml:space="preserve">елефону) и (или) письменной форме, в том числе через Единый портал, </w:t>
      </w:r>
      <w:r w:rsidRPr="0053225F">
        <w:rPr>
          <w:rFonts w:cs="Times New Roman"/>
          <w:szCs w:val="28"/>
        </w:rPr>
        <w:t xml:space="preserve">сайт МФЦ. </w:t>
      </w:r>
    </w:p>
    <w:p w:rsidR="00DD5FF1" w:rsidRDefault="00DD5FF1" w:rsidP="00DD5FF1">
      <w:pPr>
        <w:snapToGrid w:val="0"/>
        <w:jc w:val="both"/>
        <w:rPr>
          <w:rFonts w:cs="Times New Roman"/>
          <w:szCs w:val="28"/>
          <w:lang w:eastAsia="ru-RU"/>
        </w:rPr>
      </w:pPr>
      <w:r w:rsidRPr="00784B40">
        <w:rPr>
          <w:rFonts w:cs="Times New Roman"/>
          <w:szCs w:val="28"/>
          <w:lang w:eastAsia="ru-RU"/>
        </w:rPr>
        <w:t>1.3.4.</w:t>
      </w:r>
      <w:r w:rsidRPr="00784B40">
        <w:rPr>
          <w:rFonts w:eastAsia="Calibri" w:cs="Times New Roman"/>
          <w:szCs w:val="28"/>
        </w:rPr>
        <w:t> </w:t>
      </w:r>
      <w:r w:rsidRPr="00784B40">
        <w:rPr>
          <w:rFonts w:cs="Times New Roman"/>
          <w:szCs w:val="28"/>
          <w:lang w:eastAsia="ru-RU"/>
        </w:rPr>
        <w:t xml:space="preserve">На Едином портале размещаются информация о государственной услуге и форма заявления, </w:t>
      </w:r>
      <w:r w:rsidRPr="00D179C8">
        <w:rPr>
          <w:rFonts w:cs="Times New Roman"/>
          <w:szCs w:val="28"/>
          <w:lang w:eastAsia="ru-RU"/>
        </w:rPr>
        <w:t xml:space="preserve">необходимого для получения </w:t>
      </w:r>
      <w:r>
        <w:rPr>
          <w:rFonts w:cs="Times New Roman"/>
          <w:szCs w:val="28"/>
          <w:lang w:eastAsia="ru-RU"/>
        </w:rPr>
        <w:t xml:space="preserve">государственной </w:t>
      </w:r>
      <w:r w:rsidRPr="00D179C8">
        <w:rPr>
          <w:rFonts w:cs="Times New Roman"/>
          <w:szCs w:val="28"/>
          <w:lang w:eastAsia="ru-RU"/>
        </w:rPr>
        <w:t>услуги, доступная для копирования и заполнения в электронном виде</w:t>
      </w:r>
      <w:proofErr w:type="gramStart"/>
      <w:r w:rsidRPr="00D179C8">
        <w:rPr>
          <w:rFonts w:cs="Times New Roman"/>
          <w:szCs w:val="28"/>
          <w:lang w:eastAsia="ru-RU"/>
        </w:rPr>
        <w:t>.».</w:t>
      </w:r>
      <w:proofErr w:type="gramEnd"/>
    </w:p>
    <w:p w:rsidR="003E61AE" w:rsidRDefault="003E61AE" w:rsidP="003E61AE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 В разделе 2:</w:t>
      </w:r>
    </w:p>
    <w:p w:rsidR="003E61AE" w:rsidRPr="00784B40" w:rsidRDefault="003E61AE" w:rsidP="003E61AE">
      <w:pPr>
        <w:jc w:val="both"/>
        <w:rPr>
          <w:rFonts w:cs="Times New Roman"/>
          <w:szCs w:val="20"/>
          <w:lang w:eastAsia="ru-RU"/>
        </w:rPr>
      </w:pPr>
      <w:r>
        <w:rPr>
          <w:rFonts w:cs="Times New Roman"/>
          <w:szCs w:val="28"/>
        </w:rPr>
        <w:t xml:space="preserve">2.1. </w:t>
      </w:r>
      <w:r w:rsidRPr="00784B40">
        <w:rPr>
          <w:rFonts w:cs="Times New Roman"/>
          <w:szCs w:val="28"/>
        </w:rPr>
        <w:t>Подраздел 2.</w:t>
      </w:r>
      <w:r>
        <w:rPr>
          <w:rFonts w:cs="Times New Roman"/>
          <w:szCs w:val="28"/>
        </w:rPr>
        <w:t>3</w:t>
      </w:r>
      <w:r w:rsidRPr="00784B40">
        <w:rPr>
          <w:rFonts w:cs="Times New Roman"/>
          <w:szCs w:val="28"/>
        </w:rPr>
        <w:t xml:space="preserve"> дополни</w:t>
      </w:r>
      <w:r w:rsidRPr="00784B40">
        <w:rPr>
          <w:rFonts w:cs="Times New Roman"/>
          <w:szCs w:val="20"/>
          <w:lang w:eastAsia="ru-RU"/>
        </w:rPr>
        <w:t>ть абзацем следующего содержания:</w:t>
      </w:r>
    </w:p>
    <w:p w:rsidR="003E61AE" w:rsidRPr="00A967CB" w:rsidRDefault="003E61AE" w:rsidP="003E61AE">
      <w:pPr>
        <w:jc w:val="both"/>
        <w:rPr>
          <w:rFonts w:cs="Times New Roman"/>
          <w:szCs w:val="20"/>
          <w:lang w:eastAsia="ru-RU"/>
        </w:rPr>
      </w:pPr>
      <w:r w:rsidRPr="00784B40">
        <w:rPr>
          <w:rFonts w:cs="Times New Roman"/>
          <w:szCs w:val="20"/>
          <w:lang w:eastAsia="ru-RU"/>
        </w:rPr>
        <w:t xml:space="preserve">«Государственную услугу в электронной форме могут получить только граждане, зарегистрированные на Едином портале. </w:t>
      </w:r>
      <w:proofErr w:type="gramStart"/>
      <w:r w:rsidRPr="007C78CE">
        <w:rPr>
          <w:rFonts w:cs="Times New Roman"/>
          <w:szCs w:val="20"/>
          <w:lang w:eastAsia="ru-RU"/>
        </w:rPr>
        <w:t>При обращении физических лиц за государственной услугой в соответствии с правилами регистрации на Едином портале</w:t>
      </w:r>
      <w:proofErr w:type="gramEnd"/>
      <w:r w:rsidRPr="007C78CE">
        <w:rPr>
          <w:rFonts w:cs="Times New Roman"/>
          <w:szCs w:val="20"/>
          <w:lang w:eastAsia="ru-RU"/>
        </w:rPr>
        <w:t xml:space="preserve"> учетная запись заявителя должна быть подтверждена.».</w:t>
      </w:r>
    </w:p>
    <w:p w:rsidR="00EB3BA6" w:rsidRDefault="0013209B" w:rsidP="0013209B">
      <w:pPr>
        <w:snapToGrid w:val="0"/>
        <w:jc w:val="both"/>
        <w:rPr>
          <w:rFonts w:cs="Times New Roman"/>
          <w:szCs w:val="28"/>
        </w:rPr>
      </w:pPr>
      <w:r w:rsidRPr="00A967CB">
        <w:rPr>
          <w:rFonts w:cs="Times New Roman"/>
          <w:szCs w:val="28"/>
        </w:rPr>
        <w:t>2.</w:t>
      </w:r>
      <w:r w:rsidR="003E61AE">
        <w:rPr>
          <w:rFonts w:cs="Times New Roman"/>
          <w:szCs w:val="28"/>
        </w:rPr>
        <w:t>2.</w:t>
      </w:r>
      <w:r w:rsidRPr="0053225F">
        <w:rPr>
          <w:rFonts w:cs="Times New Roman"/>
          <w:szCs w:val="28"/>
        </w:rPr>
        <w:t> </w:t>
      </w:r>
      <w:r w:rsidR="00FC273E">
        <w:rPr>
          <w:rFonts w:cs="Times New Roman"/>
          <w:szCs w:val="28"/>
        </w:rPr>
        <w:t xml:space="preserve">В </w:t>
      </w:r>
      <w:r w:rsidR="00EB3BA6">
        <w:rPr>
          <w:rFonts w:cs="Times New Roman"/>
          <w:szCs w:val="28"/>
        </w:rPr>
        <w:t>подразделе 2.7:</w:t>
      </w:r>
    </w:p>
    <w:p w:rsidR="0013209B" w:rsidRPr="0053225F" w:rsidRDefault="00EB3BA6" w:rsidP="0013209B">
      <w:pPr>
        <w:snapToGri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пункте 2.7.2:</w:t>
      </w:r>
    </w:p>
    <w:p w:rsidR="0029481F" w:rsidRDefault="00F17C00" w:rsidP="0029481F">
      <w:pPr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FC273E">
        <w:rPr>
          <w:rFonts w:cs="Times New Roman"/>
          <w:szCs w:val="28"/>
        </w:rPr>
        <w:t>одпункт 2.7.2.2 изложить в следующей редакции:</w:t>
      </w:r>
    </w:p>
    <w:p w:rsidR="00FC273E" w:rsidRDefault="00FC273E" w:rsidP="00FC273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 xml:space="preserve">«2.7.2.3. </w:t>
      </w:r>
      <w:proofErr w:type="gramStart"/>
      <w:r>
        <w:rPr>
          <w:rFonts w:cs="Times New Roman"/>
          <w:szCs w:val="28"/>
        </w:rPr>
        <w:t>Т</w:t>
      </w:r>
      <w:r>
        <w:rPr>
          <w:rFonts w:eastAsiaTheme="minorHAnsi" w:cs="Times New Roman"/>
          <w:szCs w:val="28"/>
        </w:rPr>
        <w:t>рудовая книжка умершего, подтверждающая отсутствие трудовой деятельности на момент смерти</w:t>
      </w:r>
      <w:r w:rsidR="00116ECD">
        <w:rPr>
          <w:rFonts w:eastAsiaTheme="minorHAnsi" w:cs="Times New Roman"/>
          <w:szCs w:val="28"/>
        </w:rPr>
        <w:t>,</w:t>
      </w:r>
      <w:r>
        <w:rPr>
          <w:rFonts w:eastAsiaTheme="minorHAnsi" w:cs="Times New Roman"/>
          <w:szCs w:val="28"/>
        </w:rPr>
        <w:t xml:space="preserve"> или сведения о </w:t>
      </w:r>
      <w:r w:rsidR="00116ECD">
        <w:rPr>
          <w:rFonts w:eastAsiaTheme="minorHAnsi" w:cs="Times New Roman"/>
          <w:szCs w:val="28"/>
        </w:rPr>
        <w:t xml:space="preserve">его </w:t>
      </w:r>
      <w:r>
        <w:rPr>
          <w:rFonts w:eastAsiaTheme="minorHAnsi" w:cs="Times New Roman"/>
          <w:szCs w:val="28"/>
        </w:rPr>
        <w:t>трудовой деятельности.»</w:t>
      </w:r>
      <w:r w:rsidR="00AF7D8A">
        <w:rPr>
          <w:rFonts w:eastAsiaTheme="minorHAnsi" w:cs="Times New Roman"/>
          <w:szCs w:val="28"/>
        </w:rPr>
        <w:t>;</w:t>
      </w:r>
      <w:proofErr w:type="gramEnd"/>
    </w:p>
    <w:p w:rsidR="00FC273E" w:rsidRDefault="00F17C00" w:rsidP="00FC273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п</w:t>
      </w:r>
      <w:r w:rsidR="00FC273E">
        <w:rPr>
          <w:rFonts w:eastAsiaTheme="minorHAnsi" w:cs="Times New Roman"/>
          <w:szCs w:val="28"/>
        </w:rPr>
        <w:t>одпункт 2</w:t>
      </w:r>
      <w:r w:rsidR="00AF7D8A">
        <w:rPr>
          <w:rFonts w:eastAsiaTheme="minorHAnsi" w:cs="Times New Roman"/>
          <w:szCs w:val="28"/>
        </w:rPr>
        <w:t>.7.2.4 признать утратившим силу;</w:t>
      </w:r>
    </w:p>
    <w:p w:rsidR="00FC273E" w:rsidRDefault="00F17C00" w:rsidP="00FC273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а</w:t>
      </w:r>
      <w:r w:rsidR="00FC273E">
        <w:rPr>
          <w:rFonts w:eastAsiaTheme="minorHAnsi" w:cs="Times New Roman"/>
          <w:szCs w:val="28"/>
        </w:rPr>
        <w:t>бзац первый подпункта 2.7.2.5 изложить в следующей редакции:</w:t>
      </w:r>
    </w:p>
    <w:p w:rsidR="00FC273E" w:rsidRDefault="00FC273E" w:rsidP="00FC273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«2.7.2.5. Документы (сведения), подтверждающие проживание заявителя на территории Ярославской области</w:t>
      </w:r>
      <w:proofErr w:type="gramStart"/>
      <w:r>
        <w:rPr>
          <w:rFonts w:eastAsiaTheme="minorHAnsi" w:cs="Times New Roman"/>
          <w:szCs w:val="28"/>
        </w:rPr>
        <w:t>:»</w:t>
      </w:r>
      <w:proofErr w:type="gramEnd"/>
      <w:r w:rsidR="00AF7D8A">
        <w:rPr>
          <w:rFonts w:eastAsiaTheme="minorHAnsi" w:cs="Times New Roman"/>
          <w:szCs w:val="28"/>
        </w:rPr>
        <w:t>;</w:t>
      </w:r>
    </w:p>
    <w:p w:rsidR="009C7CEA" w:rsidRDefault="00F17C00" w:rsidP="00FC273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п</w:t>
      </w:r>
      <w:r w:rsidR="009C7CEA">
        <w:rPr>
          <w:rFonts w:eastAsiaTheme="minorHAnsi" w:cs="Times New Roman"/>
          <w:szCs w:val="28"/>
        </w:rPr>
        <w:t>одпункт 2.7.2.7</w:t>
      </w:r>
      <w:r w:rsidR="00AF7D8A">
        <w:rPr>
          <w:rFonts w:eastAsiaTheme="minorHAnsi" w:cs="Times New Roman"/>
          <w:szCs w:val="28"/>
        </w:rPr>
        <w:t xml:space="preserve"> признать утратившим силу;</w:t>
      </w:r>
    </w:p>
    <w:p w:rsidR="00AF7D8A" w:rsidRDefault="00AF7D8A" w:rsidP="00FC273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дополнить подпунктом 2.7.2.10:</w:t>
      </w:r>
    </w:p>
    <w:p w:rsidR="00AF7D8A" w:rsidRDefault="00AF7D8A" w:rsidP="00FC273E">
      <w:pPr>
        <w:autoSpaceDE w:val="0"/>
        <w:autoSpaceDN w:val="0"/>
        <w:adjustRightInd w:val="0"/>
        <w:jc w:val="both"/>
      </w:pPr>
      <w:r>
        <w:rPr>
          <w:rFonts w:eastAsiaTheme="minorHAnsi" w:cs="Times New Roman"/>
          <w:szCs w:val="28"/>
        </w:rPr>
        <w:t xml:space="preserve">«2.7.2.10. </w:t>
      </w:r>
      <w:r w:rsidRPr="0053225F">
        <w:t>Страховой номер индивидуального лицевого счета (СНИЛС) заявителя</w:t>
      </w:r>
      <w:proofErr w:type="gramStart"/>
      <w:r>
        <w:t>.».</w:t>
      </w:r>
      <w:proofErr w:type="gramEnd"/>
    </w:p>
    <w:p w:rsidR="00BB31CC" w:rsidRDefault="00BB31CC" w:rsidP="00BB31CC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- пункт 2.7.4 изложить в следующей редакции:</w:t>
      </w:r>
    </w:p>
    <w:p w:rsidR="00BB31CC" w:rsidRDefault="00BB31CC" w:rsidP="00BB31C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="Calibri" w:cs="Times New Roman"/>
          <w:szCs w:val="28"/>
        </w:rPr>
        <w:t xml:space="preserve">«2.7.4. </w:t>
      </w:r>
      <w:r>
        <w:rPr>
          <w:rFonts w:eastAsiaTheme="minorHAnsi" w:cs="Times New Roman"/>
          <w:szCs w:val="28"/>
        </w:rPr>
        <w:t xml:space="preserve">Документы, указанные в </w:t>
      </w:r>
      <w:hyperlink r:id="rId7" w:history="1">
        <w:r w:rsidRPr="00BB31CC">
          <w:rPr>
            <w:rFonts w:eastAsia="Calibri" w:cs="Times New Roman"/>
            <w:szCs w:val="28"/>
          </w:rPr>
          <w:t>подпунктах 2.7.2.2</w:t>
        </w:r>
      </w:hyperlink>
      <w:r>
        <w:rPr>
          <w:rFonts w:eastAsia="Calibri" w:cs="Times New Roman"/>
          <w:szCs w:val="28"/>
        </w:rPr>
        <w:t>, 2.7.2.8 и 2.7.2.9 д</w:t>
      </w:r>
      <w:r w:rsidRPr="00BB31CC">
        <w:rPr>
          <w:rFonts w:eastAsia="Calibri" w:cs="Times New Roman"/>
          <w:szCs w:val="28"/>
        </w:rPr>
        <w:t>анного раздел</w:t>
      </w:r>
      <w:r>
        <w:rPr>
          <w:rFonts w:eastAsiaTheme="minorHAnsi" w:cs="Times New Roman"/>
          <w:szCs w:val="28"/>
        </w:rPr>
        <w:t>а Административного регламента, являются документами личного хранения и представляются заявителем лично</w:t>
      </w:r>
      <w:proofErr w:type="gramStart"/>
      <w:r>
        <w:rPr>
          <w:rFonts w:eastAsiaTheme="minorHAnsi" w:cs="Times New Roman"/>
          <w:szCs w:val="28"/>
        </w:rPr>
        <w:t>.».</w:t>
      </w:r>
      <w:proofErr w:type="gramEnd"/>
    </w:p>
    <w:p w:rsidR="00EB3BA6" w:rsidRPr="00EC5437" w:rsidRDefault="003A121E" w:rsidP="00EB3BA6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>
        <w:t>-</w:t>
      </w:r>
      <w:r w:rsidR="00EB3BA6">
        <w:t xml:space="preserve"> </w:t>
      </w:r>
      <w:r>
        <w:t>п</w:t>
      </w:r>
      <w:r w:rsidR="00EB3BA6" w:rsidRPr="00E6623E">
        <w:t>ункт 2.7.6</w:t>
      </w:r>
      <w:r w:rsidR="00EB3BA6" w:rsidRPr="0053225F">
        <w:t xml:space="preserve"> </w:t>
      </w:r>
      <w:r w:rsidR="00EB3BA6" w:rsidRPr="0053225F">
        <w:rPr>
          <w:rFonts w:eastAsia="Calibri" w:cs="Times New Roman"/>
          <w:szCs w:val="28"/>
        </w:rPr>
        <w:t>дополнить абзацем следующего с</w:t>
      </w:r>
      <w:r w:rsidR="00EB3BA6" w:rsidRPr="00EC5437">
        <w:rPr>
          <w:rFonts w:eastAsia="Calibri" w:cs="Times New Roman"/>
          <w:szCs w:val="28"/>
        </w:rPr>
        <w:t>одержания:</w:t>
      </w:r>
    </w:p>
    <w:p w:rsidR="00EB3BA6" w:rsidRDefault="00EB3BA6" w:rsidP="00EB3BA6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proofErr w:type="gramStart"/>
      <w:r w:rsidRPr="00735742">
        <w:rPr>
          <w:rFonts w:eastAsia="Calibri" w:cs="Times New Roman"/>
          <w:szCs w:val="28"/>
        </w:rPr>
        <w:t>«- представления на бумажном носителе документов и информации, электронные образы которых ранее были заверены в соответствии с</w:t>
      </w:r>
      <w:r>
        <w:rPr>
          <w:rFonts w:eastAsia="Calibri" w:cs="Times New Roman"/>
          <w:szCs w:val="28"/>
        </w:rPr>
        <w:t> </w:t>
      </w:r>
      <w:hyperlink r:id="rId8" w:history="1">
        <w:r w:rsidRPr="00784B40">
          <w:rPr>
            <w:rFonts w:eastAsia="Calibri" w:cs="Times New Roman"/>
            <w:szCs w:val="28"/>
          </w:rPr>
          <w:t>пунктом</w:t>
        </w:r>
        <w:r>
          <w:rPr>
            <w:rFonts w:eastAsia="Calibri" w:cs="Times New Roman"/>
            <w:szCs w:val="28"/>
          </w:rPr>
          <w:t> </w:t>
        </w:r>
        <w:r w:rsidRPr="00784B40">
          <w:rPr>
            <w:rFonts w:eastAsia="Calibri" w:cs="Times New Roman"/>
            <w:szCs w:val="28"/>
          </w:rPr>
          <w:t>7.2 части 1 статьи 16</w:t>
        </w:r>
      </w:hyperlink>
      <w:r w:rsidRPr="00784B40">
        <w:rPr>
          <w:rFonts w:eastAsia="Calibri" w:cs="Times New Roman"/>
          <w:szCs w:val="28"/>
        </w:rPr>
        <w:t xml:space="preserve"> Федерального закона от 27 июля 2010 года №</w:t>
      </w:r>
      <w:r>
        <w:rPr>
          <w:rFonts w:eastAsia="Calibri" w:cs="Times New Roman"/>
          <w:szCs w:val="28"/>
        </w:rPr>
        <w:t> </w:t>
      </w:r>
      <w:r w:rsidRPr="00784B40">
        <w:rPr>
          <w:rFonts w:eastAsia="Calibri" w:cs="Times New Roman"/>
          <w:szCs w:val="28"/>
        </w:rPr>
        <w:t>210-ФЗ «Об организации предоставления государственных и</w:t>
      </w:r>
      <w:r>
        <w:rPr>
          <w:rFonts w:eastAsia="Calibri" w:cs="Times New Roman"/>
          <w:szCs w:val="28"/>
        </w:rPr>
        <w:t> </w:t>
      </w:r>
      <w:r w:rsidRPr="00784B40">
        <w:rPr>
          <w:rFonts w:eastAsia="Calibri" w:cs="Times New Roman"/>
          <w:szCs w:val="28"/>
        </w:rPr>
        <w:t>муниципальных услуг», за исключением случаев, если нанесение отметок на такие документы либо их изъ</w:t>
      </w:r>
      <w:r w:rsidRPr="00D179C8">
        <w:rPr>
          <w:rFonts w:eastAsia="Calibri" w:cs="Times New Roman"/>
          <w:szCs w:val="28"/>
        </w:rPr>
        <w:t>ятие является необходимым условием предоставления государственной услуги, и иных случаев, установленных федеральными</w:t>
      </w:r>
      <w:proofErr w:type="gramEnd"/>
      <w:r w:rsidRPr="00D179C8">
        <w:rPr>
          <w:rFonts w:eastAsia="Calibri" w:cs="Times New Roman"/>
          <w:szCs w:val="28"/>
        </w:rPr>
        <w:t xml:space="preserve"> законами</w:t>
      </w:r>
      <w:proofErr w:type="gramStart"/>
      <w:r w:rsidRPr="00D179C8">
        <w:rPr>
          <w:rFonts w:eastAsia="Calibri" w:cs="Times New Roman"/>
          <w:szCs w:val="28"/>
        </w:rPr>
        <w:t>.».</w:t>
      </w:r>
      <w:proofErr w:type="gramEnd"/>
    </w:p>
    <w:p w:rsidR="00E92029" w:rsidRDefault="000909DC" w:rsidP="00E92029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2.3. </w:t>
      </w:r>
      <w:r w:rsidR="00E92029">
        <w:rPr>
          <w:rFonts w:eastAsia="Calibri" w:cs="Times New Roman"/>
          <w:szCs w:val="28"/>
        </w:rPr>
        <w:t>В подразделе 2.14:</w:t>
      </w:r>
    </w:p>
    <w:p w:rsidR="00E92029" w:rsidRDefault="00E92029" w:rsidP="00E92029">
      <w:pPr>
        <w:jc w:val="both"/>
        <w:rPr>
          <w:rFonts w:eastAsiaTheme="minorHAnsi" w:cs="Times New Roman"/>
          <w:szCs w:val="28"/>
        </w:rPr>
      </w:pPr>
      <w:r>
        <w:t xml:space="preserve">- </w:t>
      </w:r>
      <w:hyperlink r:id="rId9" w:history="1">
        <w:r>
          <w:rPr>
            <w:rFonts w:eastAsiaTheme="minorHAnsi" w:cs="Times New Roman"/>
            <w:szCs w:val="28"/>
          </w:rPr>
          <w:t>абзац</w:t>
        </w:r>
        <w:r w:rsidRPr="00446EA3">
          <w:rPr>
            <w:rFonts w:eastAsiaTheme="minorHAnsi" w:cs="Times New Roman"/>
            <w:szCs w:val="28"/>
          </w:rPr>
          <w:t xml:space="preserve"> шестой пункта 2.14.1 </w:t>
        </w:r>
      </w:hyperlink>
      <w:r>
        <w:rPr>
          <w:rFonts w:eastAsiaTheme="minorHAnsi" w:cs="Times New Roman"/>
          <w:szCs w:val="28"/>
        </w:rPr>
        <w:t>изложить в следующей редакции:</w:t>
      </w:r>
    </w:p>
    <w:p w:rsidR="00E92029" w:rsidRDefault="00E92029" w:rsidP="00E92029">
      <w:pPr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«оборудование на парковке общего пользования не менее 10 процентов мест (но не менее одного места) для бесплатной парковки транспортных средств, управляемых инвалидами или перевозящих инвалидов и (или) детей-инвалидов</w:t>
      </w:r>
      <w:proofErr w:type="gramStart"/>
      <w:r>
        <w:rPr>
          <w:rFonts w:eastAsiaTheme="minorHAnsi" w:cs="Times New Roman"/>
          <w:szCs w:val="28"/>
        </w:rPr>
        <w:t>;»</w:t>
      </w:r>
      <w:proofErr w:type="gramEnd"/>
      <w:r>
        <w:rPr>
          <w:rFonts w:eastAsiaTheme="minorHAnsi" w:cs="Times New Roman"/>
          <w:szCs w:val="28"/>
        </w:rPr>
        <w:t>;</w:t>
      </w:r>
    </w:p>
    <w:p w:rsidR="00E92029" w:rsidRPr="00E6623E" w:rsidRDefault="00E92029" w:rsidP="00E92029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- </w:t>
      </w:r>
      <w:r w:rsidRPr="00E6623E">
        <w:rPr>
          <w:rFonts w:eastAsia="Calibri" w:cs="Times New Roman"/>
          <w:szCs w:val="28"/>
        </w:rPr>
        <w:t>пункт 2.14.2 изложить в следующей редакции:</w:t>
      </w:r>
    </w:p>
    <w:p w:rsidR="00E92029" w:rsidRPr="00A967CB" w:rsidRDefault="00E92029" w:rsidP="00E9202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6623E">
        <w:rPr>
          <w:rFonts w:eastAsia="Calibri" w:cs="Times New Roman"/>
          <w:szCs w:val="28"/>
        </w:rPr>
        <w:t>«2.14.2. </w:t>
      </w:r>
      <w:r w:rsidRPr="00E6623E">
        <w:rPr>
          <w:rFonts w:cs="Times New Roman"/>
          <w:szCs w:val="28"/>
        </w:rPr>
        <w:t>Показателями качества предоставления государственной услуги являются:</w:t>
      </w:r>
    </w:p>
    <w:p w:rsidR="00E92029" w:rsidRPr="00A967CB" w:rsidRDefault="00E92029" w:rsidP="00E9202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225F">
        <w:rPr>
          <w:rFonts w:cs="Times New Roman"/>
          <w:szCs w:val="28"/>
        </w:rPr>
        <w:t>- предоставление государственной услуги в указанные в</w:t>
      </w:r>
      <w:r>
        <w:rPr>
          <w:rFonts w:cs="Times New Roman"/>
          <w:szCs w:val="28"/>
        </w:rPr>
        <w:t> </w:t>
      </w:r>
      <w:r w:rsidRPr="00E6623E">
        <w:rPr>
          <w:rFonts w:cs="Times New Roman"/>
          <w:szCs w:val="28"/>
        </w:rPr>
        <w:t>Административном регламенте сроки и без превышения установленного времени ожидания;</w:t>
      </w:r>
    </w:p>
    <w:p w:rsidR="00E92029" w:rsidRPr="00E6623E" w:rsidRDefault="00E92029" w:rsidP="00E9202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A967CB">
        <w:rPr>
          <w:rFonts w:cs="Times New Roman"/>
          <w:szCs w:val="28"/>
        </w:rPr>
        <w:t>- возможность получения информации о государственной услуге, о</w:t>
      </w:r>
      <w:r>
        <w:rPr>
          <w:rFonts w:cs="Times New Roman"/>
          <w:szCs w:val="28"/>
        </w:rPr>
        <w:t> </w:t>
      </w:r>
      <w:r w:rsidRPr="00E6623E">
        <w:rPr>
          <w:rFonts w:cs="Times New Roman"/>
          <w:szCs w:val="28"/>
        </w:rPr>
        <w:t>ходе предоставления государственной услуги в органах социальной защиты населения (включая получение информации в доступной форме для</w:t>
      </w:r>
      <w:r>
        <w:rPr>
          <w:rFonts w:cs="Times New Roman"/>
          <w:szCs w:val="28"/>
        </w:rPr>
        <w:t> </w:t>
      </w:r>
      <w:r w:rsidRPr="00E6623E">
        <w:rPr>
          <w:rFonts w:cs="Times New Roman"/>
          <w:szCs w:val="28"/>
        </w:rPr>
        <w:t>инвалидов и маломобильных групп населения), а также возможность получения государственной услуги через МФЦ, через Единый портал и</w:t>
      </w:r>
      <w:r>
        <w:rPr>
          <w:rFonts w:cs="Times New Roman"/>
          <w:szCs w:val="28"/>
        </w:rPr>
        <w:t> </w:t>
      </w:r>
      <w:r w:rsidRPr="00E6623E">
        <w:rPr>
          <w:rFonts w:cs="Times New Roman"/>
          <w:szCs w:val="28"/>
        </w:rPr>
        <w:t>представителя</w:t>
      </w:r>
      <w:r>
        <w:rPr>
          <w:rFonts w:cs="Times New Roman"/>
          <w:szCs w:val="28"/>
        </w:rPr>
        <w:t xml:space="preserve"> заявителя</w:t>
      </w:r>
      <w:r w:rsidRPr="00E6623E">
        <w:rPr>
          <w:rFonts w:cs="Times New Roman"/>
          <w:szCs w:val="28"/>
        </w:rPr>
        <w:t>, по почте;</w:t>
      </w:r>
    </w:p>
    <w:p w:rsidR="00E92029" w:rsidRDefault="00E92029" w:rsidP="00E92029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E6623E">
        <w:rPr>
          <w:rFonts w:cs="Times New Roman"/>
          <w:szCs w:val="28"/>
        </w:rPr>
        <w:t>- отсутствие обоснованных жалоб со стороны получателей государственной услуги</w:t>
      </w:r>
      <w:proofErr w:type="gramStart"/>
      <w:r w:rsidRPr="00E6623E">
        <w:rPr>
          <w:rFonts w:cs="Times New Roman"/>
          <w:szCs w:val="28"/>
        </w:rPr>
        <w:t>.</w:t>
      </w:r>
      <w:r w:rsidRPr="00A967CB">
        <w:rPr>
          <w:rFonts w:eastAsia="Calibri" w:cs="Times New Roman"/>
          <w:szCs w:val="28"/>
        </w:rPr>
        <w:t>».</w:t>
      </w:r>
      <w:proofErr w:type="gramEnd"/>
    </w:p>
    <w:p w:rsidR="001634A8" w:rsidRDefault="000909DC" w:rsidP="000909DC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3. </w:t>
      </w:r>
      <w:r w:rsidR="001634A8">
        <w:rPr>
          <w:rFonts w:eastAsia="Calibri" w:cs="Times New Roman"/>
          <w:szCs w:val="28"/>
        </w:rPr>
        <w:t>В разделе 3:</w:t>
      </w:r>
    </w:p>
    <w:p w:rsidR="00000FDA" w:rsidRDefault="00000FDA" w:rsidP="000909DC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3.1. Абзац первый признать утратившим силу.</w:t>
      </w:r>
    </w:p>
    <w:p w:rsidR="000909DC" w:rsidRDefault="001634A8" w:rsidP="000909DC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3.</w:t>
      </w:r>
      <w:r w:rsidR="00000FDA">
        <w:rPr>
          <w:rFonts w:eastAsia="Calibri" w:cs="Times New Roman"/>
          <w:szCs w:val="28"/>
        </w:rPr>
        <w:t>2</w:t>
      </w:r>
      <w:r>
        <w:rPr>
          <w:rFonts w:eastAsia="Calibri" w:cs="Times New Roman"/>
          <w:szCs w:val="28"/>
        </w:rPr>
        <w:t>. В</w:t>
      </w:r>
      <w:r w:rsidR="000909DC">
        <w:rPr>
          <w:rFonts w:eastAsia="Calibri" w:cs="Times New Roman"/>
          <w:szCs w:val="28"/>
        </w:rPr>
        <w:t xml:space="preserve"> подразделе 3.1:</w:t>
      </w:r>
    </w:p>
    <w:p w:rsidR="000909DC" w:rsidRDefault="000909DC" w:rsidP="000909DC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- абзац второй пункта 3.1.3 изложить в следующей редакции:</w:t>
      </w:r>
    </w:p>
    <w:p w:rsidR="000909DC" w:rsidRDefault="000909DC" w:rsidP="000909DC">
      <w:pPr>
        <w:jc w:val="both"/>
        <w:rPr>
          <w:rFonts w:eastAsiaTheme="minorHAnsi" w:cs="Times New Roman"/>
          <w:szCs w:val="28"/>
        </w:rPr>
      </w:pPr>
      <w:r>
        <w:rPr>
          <w:rFonts w:eastAsia="Calibri" w:cs="Times New Roman"/>
          <w:szCs w:val="28"/>
        </w:rPr>
        <w:t>«</w:t>
      </w:r>
      <w:r>
        <w:rPr>
          <w:rFonts w:eastAsiaTheme="minorHAnsi" w:cs="Times New Roman"/>
          <w:szCs w:val="28"/>
        </w:rPr>
        <w:t xml:space="preserve">- устанавливает личность заявителя в порядке, установленном </w:t>
      </w:r>
      <w:r w:rsidR="009C13A0">
        <w:rPr>
          <w:rFonts w:eastAsiaTheme="minorHAnsi" w:cs="Times New Roman"/>
          <w:szCs w:val="28"/>
        </w:rPr>
        <w:t>абзацем седьмым</w:t>
      </w:r>
      <w:r w:rsidRPr="00AA2713">
        <w:rPr>
          <w:rFonts w:eastAsiaTheme="minorHAnsi" w:cs="Times New Roman"/>
          <w:szCs w:val="28"/>
        </w:rPr>
        <w:t xml:space="preserve"> подраздела 1.2 раздела 1</w:t>
      </w:r>
      <w:r>
        <w:rPr>
          <w:rFonts w:eastAsiaTheme="minorHAnsi" w:cs="Times New Roman"/>
          <w:szCs w:val="28"/>
        </w:rPr>
        <w:t xml:space="preserve"> Административного регламента, а также проверяет полномочия представителя или доверенного лица заявителя в случае представления документов законным представителем или уполномоченным лицом</w:t>
      </w:r>
      <w:proofErr w:type="gramStart"/>
      <w:r>
        <w:rPr>
          <w:rFonts w:eastAsiaTheme="minorHAnsi" w:cs="Times New Roman"/>
          <w:szCs w:val="28"/>
        </w:rPr>
        <w:t>;»</w:t>
      </w:r>
      <w:proofErr w:type="gramEnd"/>
      <w:r>
        <w:rPr>
          <w:rFonts w:eastAsiaTheme="minorHAnsi" w:cs="Times New Roman"/>
          <w:szCs w:val="28"/>
        </w:rPr>
        <w:t>;</w:t>
      </w:r>
    </w:p>
    <w:p w:rsidR="002C5F81" w:rsidRDefault="002C5F81" w:rsidP="002C5F81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- абзац третий пункта 3.1.5</w:t>
      </w:r>
      <w:r w:rsidRPr="00AA2713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>изложить в следующей редакции:</w:t>
      </w:r>
    </w:p>
    <w:p w:rsidR="002C5F81" w:rsidRDefault="002C5F81" w:rsidP="002C5F81">
      <w:pPr>
        <w:jc w:val="both"/>
        <w:rPr>
          <w:rFonts w:eastAsia="Calibri" w:cs="Times New Roman"/>
          <w:szCs w:val="28"/>
        </w:rPr>
      </w:pPr>
      <w:r w:rsidRPr="00AA2713">
        <w:rPr>
          <w:rFonts w:eastAsia="Calibri" w:cs="Times New Roman"/>
          <w:szCs w:val="28"/>
        </w:rPr>
        <w:t>«При проверке документов специалист МФЦ устанавливает личность зая</w:t>
      </w:r>
      <w:r>
        <w:rPr>
          <w:rFonts w:eastAsia="Calibri" w:cs="Times New Roman"/>
          <w:szCs w:val="28"/>
        </w:rPr>
        <w:t>вителя в порядке, установленном</w:t>
      </w:r>
      <w:r w:rsidRPr="009E5EF5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абзацем седьмым</w:t>
      </w:r>
      <w:r w:rsidRPr="00AA2713">
        <w:rPr>
          <w:rFonts w:eastAsiaTheme="minorHAnsi" w:cs="Times New Roman"/>
          <w:szCs w:val="28"/>
        </w:rPr>
        <w:t xml:space="preserve"> </w:t>
      </w:r>
      <w:r w:rsidRPr="00AA2713">
        <w:rPr>
          <w:rFonts w:eastAsia="Calibri" w:cs="Times New Roman"/>
          <w:szCs w:val="28"/>
        </w:rPr>
        <w:t>подраздела 1.2 раздела 1 Административного регламента, а также проверяет соответствие копий представленных документов (за исключением нотариально заверенных) их</w:t>
      </w:r>
      <w:r>
        <w:rPr>
          <w:rFonts w:eastAsia="Calibri" w:cs="Times New Roman"/>
          <w:szCs w:val="28"/>
        </w:rPr>
        <w:t> </w:t>
      </w:r>
      <w:r w:rsidRPr="00AA2713">
        <w:rPr>
          <w:rFonts w:eastAsia="Calibri" w:cs="Times New Roman"/>
          <w:szCs w:val="28"/>
        </w:rPr>
        <w:t>оригиналам, а в случае обращения представителя заявителя – личность и</w:t>
      </w:r>
      <w:r>
        <w:rPr>
          <w:rFonts w:eastAsia="Calibri" w:cs="Times New Roman"/>
          <w:szCs w:val="28"/>
        </w:rPr>
        <w:t> </w:t>
      </w:r>
      <w:r w:rsidRPr="00AA2713">
        <w:rPr>
          <w:rFonts w:eastAsia="Calibri" w:cs="Times New Roman"/>
          <w:szCs w:val="28"/>
        </w:rPr>
        <w:t>полномочия представителя</w:t>
      </w:r>
      <w:proofErr w:type="gramStart"/>
      <w:r w:rsidRPr="00AA2713">
        <w:rPr>
          <w:rFonts w:eastAsia="Calibri" w:cs="Times New Roman"/>
          <w:szCs w:val="28"/>
        </w:rPr>
        <w:t>.</w:t>
      </w:r>
      <w:r>
        <w:rPr>
          <w:rFonts w:eastAsia="Calibri" w:cs="Times New Roman"/>
          <w:szCs w:val="28"/>
        </w:rPr>
        <w:t>».</w:t>
      </w:r>
      <w:proofErr w:type="gramEnd"/>
    </w:p>
    <w:p w:rsidR="001634A8" w:rsidRDefault="0006466B" w:rsidP="002C5F81">
      <w:pPr>
        <w:jc w:val="both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>3.</w:t>
      </w:r>
      <w:r w:rsidR="00000FDA">
        <w:rPr>
          <w:rFonts w:eastAsia="Calibri" w:cs="Times New Roman"/>
          <w:szCs w:val="28"/>
        </w:rPr>
        <w:t>3</w:t>
      </w:r>
      <w:r>
        <w:rPr>
          <w:rFonts w:eastAsia="Calibri" w:cs="Times New Roman"/>
          <w:szCs w:val="28"/>
        </w:rPr>
        <w:t xml:space="preserve">. </w:t>
      </w:r>
      <w:r w:rsidR="001634A8" w:rsidRPr="00E6623E">
        <w:rPr>
          <w:rFonts w:eastAsia="Calibri" w:cs="Times New Roman"/>
          <w:szCs w:val="28"/>
        </w:rPr>
        <w:t>Подраздел 3.3 признать утратившим</w:t>
      </w:r>
      <w:r w:rsidR="001634A8" w:rsidRPr="00E6623E">
        <w:rPr>
          <w:rFonts w:cs="Times New Roman"/>
          <w:szCs w:val="28"/>
        </w:rPr>
        <w:t xml:space="preserve"> силу.</w:t>
      </w:r>
    </w:p>
    <w:p w:rsidR="0006466B" w:rsidRPr="00E6623E" w:rsidRDefault="0006466B" w:rsidP="0006466B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E6623E">
        <w:rPr>
          <w:rFonts w:cs="Times New Roman"/>
          <w:szCs w:val="28"/>
        </w:rPr>
        <w:t>Подраздел 3.4</w:t>
      </w:r>
      <w:r w:rsidRPr="00E6623E">
        <w:rPr>
          <w:rFonts w:eastAsia="Calibri" w:cs="Times New Roman"/>
          <w:szCs w:val="28"/>
        </w:rPr>
        <w:t xml:space="preserve"> </w:t>
      </w:r>
      <w:r w:rsidRPr="00E6623E">
        <w:rPr>
          <w:rFonts w:cs="Times New Roman"/>
          <w:szCs w:val="28"/>
        </w:rPr>
        <w:t>изложить в следующей редакции:</w:t>
      </w:r>
      <w:r w:rsidRPr="00E6623E">
        <w:rPr>
          <w:rFonts w:eastAsia="Calibri" w:cs="Times New Roman"/>
          <w:szCs w:val="28"/>
        </w:rPr>
        <w:t xml:space="preserve"> </w:t>
      </w:r>
    </w:p>
    <w:p w:rsidR="0006466B" w:rsidRPr="0053225F" w:rsidRDefault="0006466B" w:rsidP="0006466B">
      <w:pPr>
        <w:ind w:firstLine="0"/>
        <w:jc w:val="center"/>
        <w:outlineLvl w:val="1"/>
      </w:pPr>
      <w:r w:rsidRPr="00A967CB">
        <w:rPr>
          <w:rFonts w:eastAsia="Calibri" w:cs="Times New Roman"/>
          <w:szCs w:val="28"/>
        </w:rPr>
        <w:t>«</w:t>
      </w:r>
      <w:r w:rsidRPr="0053225F">
        <w:t xml:space="preserve">3.4. Особенности предоставления государственной услуги </w:t>
      </w:r>
    </w:p>
    <w:p w:rsidR="0006466B" w:rsidRPr="00EC5437" w:rsidRDefault="0006466B" w:rsidP="0006466B">
      <w:pPr>
        <w:ind w:firstLine="0"/>
        <w:jc w:val="center"/>
        <w:outlineLvl w:val="1"/>
      </w:pPr>
      <w:r w:rsidRPr="00EC5437">
        <w:t>в электронной форме</w:t>
      </w:r>
    </w:p>
    <w:p w:rsidR="0006466B" w:rsidRPr="00735742" w:rsidRDefault="0006466B" w:rsidP="0006466B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:rsidR="0006466B" w:rsidRPr="00844B62" w:rsidRDefault="0006466B" w:rsidP="0006466B">
      <w:pPr>
        <w:jc w:val="both"/>
        <w:rPr>
          <w:rFonts w:eastAsia="Calibri" w:cs="Times New Roman"/>
          <w:szCs w:val="28"/>
        </w:rPr>
      </w:pPr>
      <w:r w:rsidRPr="00844B62">
        <w:rPr>
          <w:rFonts w:eastAsia="Calibri" w:cs="Times New Roman"/>
          <w:szCs w:val="28"/>
        </w:rPr>
        <w:t>Государственная услуга в электронной форме предоставляется только пользователям, зарегистрированным на Едином портале.</w:t>
      </w:r>
    </w:p>
    <w:p w:rsidR="0006466B" w:rsidRPr="00844B62" w:rsidRDefault="0006466B" w:rsidP="0006466B">
      <w:pPr>
        <w:jc w:val="both"/>
        <w:rPr>
          <w:rFonts w:eastAsia="Calibri" w:cs="Times New Roman"/>
          <w:szCs w:val="28"/>
        </w:rPr>
      </w:pPr>
      <w:r w:rsidRPr="00844B62">
        <w:rPr>
          <w:rFonts w:eastAsia="Calibri" w:cs="Times New Roman"/>
          <w:szCs w:val="28"/>
        </w:rPr>
        <w:t>Электронная форма заявления размещена на Едином портале.</w:t>
      </w:r>
    </w:p>
    <w:p w:rsidR="0006466B" w:rsidRPr="00844B62" w:rsidRDefault="0006466B" w:rsidP="0006466B">
      <w:pPr>
        <w:jc w:val="both"/>
        <w:rPr>
          <w:rFonts w:eastAsia="Calibri" w:cs="Times New Roman"/>
          <w:szCs w:val="28"/>
        </w:rPr>
      </w:pPr>
      <w:r w:rsidRPr="00844B62">
        <w:rPr>
          <w:rFonts w:eastAsia="Calibri" w:cs="Times New Roman"/>
          <w:szCs w:val="28"/>
        </w:rPr>
        <w:t>При подаче заявления в форме электронного документа с</w:t>
      </w:r>
      <w:r>
        <w:rPr>
          <w:rFonts w:eastAsia="Calibri" w:cs="Times New Roman"/>
          <w:szCs w:val="28"/>
        </w:rPr>
        <w:t> </w:t>
      </w:r>
      <w:r w:rsidRPr="00844B62">
        <w:rPr>
          <w:rFonts w:eastAsia="Calibri" w:cs="Times New Roman"/>
          <w:szCs w:val="28"/>
        </w:rPr>
        <w:t xml:space="preserve">использованием Единого портала сканированные копии документов прикрепляются к </w:t>
      </w:r>
      <w:r>
        <w:rPr>
          <w:rFonts w:eastAsia="Calibri" w:cs="Times New Roman"/>
          <w:szCs w:val="28"/>
        </w:rPr>
        <w:t>заявлению</w:t>
      </w:r>
      <w:r w:rsidRPr="00844B62">
        <w:rPr>
          <w:rFonts w:eastAsia="Calibri" w:cs="Times New Roman"/>
          <w:szCs w:val="28"/>
        </w:rPr>
        <w:t xml:space="preserve"> в виде электронных файлов.</w:t>
      </w:r>
    </w:p>
    <w:p w:rsidR="0006466B" w:rsidRPr="00844B62" w:rsidRDefault="0006466B" w:rsidP="0006466B">
      <w:pPr>
        <w:jc w:val="both"/>
        <w:rPr>
          <w:rFonts w:eastAsia="Calibri" w:cs="Times New Roman"/>
          <w:szCs w:val="28"/>
        </w:rPr>
      </w:pPr>
      <w:r w:rsidRPr="00844B62">
        <w:rPr>
          <w:rFonts w:eastAsia="Calibri" w:cs="Times New Roman"/>
          <w:szCs w:val="28"/>
        </w:rPr>
        <w:t>При предоставлении государственной услуги в электронной форме заявителю предоставляется возможность получать информацию о ходе предоставления государственной услуги в личном кабинете на Едином портале.</w:t>
      </w:r>
    </w:p>
    <w:p w:rsidR="0006466B" w:rsidRPr="00844B62" w:rsidRDefault="0006466B" w:rsidP="0006466B">
      <w:pPr>
        <w:jc w:val="both"/>
        <w:rPr>
          <w:rFonts w:eastAsia="Calibri" w:cs="Times New Roman"/>
          <w:szCs w:val="28"/>
        </w:rPr>
      </w:pPr>
      <w:r w:rsidRPr="00844B62">
        <w:rPr>
          <w:rFonts w:eastAsia="Calibri" w:cs="Times New Roman"/>
          <w:szCs w:val="28"/>
        </w:rPr>
        <w:t xml:space="preserve">Основанием для регистрации запроса, направленного посредством Единого портала, является его поступление к специалисту органа социальной защиты населения, ответственному за работу с Единым порталом (далее </w:t>
      </w:r>
      <w:r w:rsidRPr="00E01D1F">
        <w:rPr>
          <w:rFonts w:cs="Times New Roman"/>
          <w:szCs w:val="28"/>
        </w:rPr>
        <w:t>–</w:t>
      </w:r>
      <w:r w:rsidRPr="00844B62">
        <w:rPr>
          <w:rFonts w:eastAsia="Calibri" w:cs="Times New Roman"/>
          <w:szCs w:val="28"/>
        </w:rPr>
        <w:t xml:space="preserve"> специалист по электронному взаимодействию).</w:t>
      </w:r>
    </w:p>
    <w:p w:rsidR="0006466B" w:rsidRPr="00844B62" w:rsidRDefault="0006466B" w:rsidP="0006466B">
      <w:pPr>
        <w:jc w:val="both"/>
        <w:rPr>
          <w:rFonts w:eastAsia="Calibri" w:cs="Times New Roman"/>
          <w:szCs w:val="28"/>
        </w:rPr>
      </w:pPr>
      <w:r w:rsidRPr="00844B62">
        <w:rPr>
          <w:rFonts w:eastAsia="Calibri" w:cs="Times New Roman"/>
          <w:szCs w:val="28"/>
        </w:rPr>
        <w:t xml:space="preserve">Специалист по электронному взаимодействию в течение 1 рабочего дня распечатывает заявление и представленные электронные копии документов, заверяет документы подписью и печатью, </w:t>
      </w:r>
      <w:proofErr w:type="gramStart"/>
      <w:r w:rsidRPr="00844B62">
        <w:rPr>
          <w:rFonts w:eastAsia="Calibri" w:cs="Times New Roman"/>
          <w:szCs w:val="28"/>
        </w:rPr>
        <w:t>формирует личное дело заявителя и передает</w:t>
      </w:r>
      <w:proofErr w:type="gramEnd"/>
      <w:r w:rsidRPr="00844B62">
        <w:rPr>
          <w:rFonts w:eastAsia="Calibri" w:cs="Times New Roman"/>
          <w:szCs w:val="28"/>
        </w:rPr>
        <w:t xml:space="preserve"> его специалисту, осуществляющему проверку документов.</w:t>
      </w:r>
    </w:p>
    <w:p w:rsidR="0006466B" w:rsidRPr="00D731C7" w:rsidRDefault="0006466B" w:rsidP="0006466B">
      <w:pPr>
        <w:jc w:val="both"/>
        <w:rPr>
          <w:rFonts w:eastAsia="Calibri" w:cs="Times New Roman"/>
          <w:szCs w:val="28"/>
        </w:rPr>
      </w:pPr>
      <w:r w:rsidRPr="00A967CB">
        <w:rPr>
          <w:rFonts w:eastAsia="Calibri" w:cs="Times New Roman"/>
          <w:szCs w:val="28"/>
        </w:rPr>
        <w:t xml:space="preserve">Скан-копия результата </w:t>
      </w:r>
      <w:r w:rsidRPr="00E7705E">
        <w:rPr>
          <w:rFonts w:eastAsia="Calibri" w:cs="Times New Roman"/>
          <w:szCs w:val="28"/>
        </w:rPr>
        <w:t xml:space="preserve">предоставления государственной услуги, </w:t>
      </w:r>
      <w:proofErr w:type="gramStart"/>
      <w:r w:rsidRPr="00E7705E">
        <w:rPr>
          <w:rFonts w:eastAsia="Calibri" w:cs="Times New Roman"/>
          <w:szCs w:val="28"/>
        </w:rPr>
        <w:t>подписанная</w:t>
      </w:r>
      <w:proofErr w:type="gramEnd"/>
      <w:r w:rsidRPr="00E7705E">
        <w:rPr>
          <w:rFonts w:eastAsia="Calibri" w:cs="Times New Roman"/>
          <w:szCs w:val="28"/>
        </w:rPr>
        <w:t xml:space="preserve"> квалифицированной электронной подписью уполномоченного должностного лица в соответствии с Федеральным законом от 6 апреля 2011</w:t>
      </w:r>
      <w:r>
        <w:rPr>
          <w:rFonts w:eastAsia="Calibri" w:cs="Times New Roman"/>
          <w:szCs w:val="28"/>
        </w:rPr>
        <w:t> </w:t>
      </w:r>
      <w:r w:rsidRPr="00D731C7">
        <w:rPr>
          <w:rFonts w:eastAsia="Calibri" w:cs="Times New Roman"/>
          <w:szCs w:val="28"/>
        </w:rPr>
        <w:t xml:space="preserve"> года № 63-ФЗ </w:t>
      </w:r>
      <w:r w:rsidRPr="00560B59">
        <w:rPr>
          <w:rFonts w:eastAsia="Calibri" w:cs="Times New Roman"/>
          <w:szCs w:val="28"/>
        </w:rPr>
        <w:t>"</w:t>
      </w:r>
      <w:r w:rsidRPr="00D731C7">
        <w:rPr>
          <w:rFonts w:eastAsia="Calibri" w:cs="Times New Roman"/>
          <w:szCs w:val="28"/>
        </w:rPr>
        <w:t>Об электронной подписи</w:t>
      </w:r>
      <w:r w:rsidRPr="00560B59">
        <w:rPr>
          <w:rFonts w:eastAsia="Calibri" w:cs="Times New Roman"/>
          <w:szCs w:val="28"/>
        </w:rPr>
        <w:t>"</w:t>
      </w:r>
      <w:r w:rsidRPr="00D731C7">
        <w:rPr>
          <w:rFonts w:eastAsia="Calibri" w:cs="Times New Roman"/>
          <w:szCs w:val="28"/>
        </w:rPr>
        <w:t>, направляется в</w:t>
      </w:r>
      <w:r>
        <w:rPr>
          <w:rFonts w:eastAsia="Calibri" w:cs="Times New Roman"/>
          <w:szCs w:val="28"/>
        </w:rPr>
        <w:t> </w:t>
      </w:r>
      <w:r w:rsidRPr="00D731C7">
        <w:rPr>
          <w:rFonts w:eastAsia="Calibri" w:cs="Times New Roman"/>
          <w:szCs w:val="28"/>
        </w:rPr>
        <w:t xml:space="preserve"> личный кабинет заявител</w:t>
      </w:r>
      <w:r>
        <w:rPr>
          <w:rFonts w:eastAsia="Calibri" w:cs="Times New Roman"/>
          <w:szCs w:val="28"/>
        </w:rPr>
        <w:t>я</w:t>
      </w:r>
      <w:r w:rsidRPr="00D731C7">
        <w:rPr>
          <w:rFonts w:eastAsia="Calibri" w:cs="Times New Roman"/>
          <w:szCs w:val="28"/>
        </w:rPr>
        <w:t xml:space="preserve"> на Едином портале.</w:t>
      </w:r>
    </w:p>
    <w:p w:rsidR="0006466B" w:rsidRPr="00844B62" w:rsidRDefault="0006466B" w:rsidP="0006466B">
      <w:pPr>
        <w:jc w:val="both"/>
        <w:rPr>
          <w:rFonts w:eastAsia="Calibri" w:cs="Times New Roman"/>
          <w:szCs w:val="28"/>
        </w:rPr>
      </w:pPr>
      <w:r w:rsidRPr="00844B62">
        <w:rPr>
          <w:rFonts w:eastAsia="Calibri" w:cs="Times New Roman"/>
          <w:szCs w:val="28"/>
        </w:rPr>
        <w:t>При направлении результата предоставления государственной услуги в</w:t>
      </w:r>
      <w:r>
        <w:rPr>
          <w:rFonts w:eastAsia="Calibri" w:cs="Times New Roman"/>
          <w:szCs w:val="28"/>
        </w:rPr>
        <w:t> </w:t>
      </w:r>
      <w:r w:rsidRPr="00844B62">
        <w:rPr>
          <w:rFonts w:eastAsia="Calibri" w:cs="Times New Roman"/>
          <w:szCs w:val="28"/>
        </w:rPr>
        <w:t xml:space="preserve">электронной форме в личный кабинет заявителя допускается архивирование файлов в форматы </w:t>
      </w:r>
      <w:proofErr w:type="spellStart"/>
      <w:r w:rsidRPr="00844B62">
        <w:rPr>
          <w:rFonts w:eastAsia="Calibri" w:cs="Times New Roman"/>
          <w:szCs w:val="28"/>
        </w:rPr>
        <w:t>zip</w:t>
      </w:r>
      <w:proofErr w:type="spellEnd"/>
      <w:r w:rsidRPr="00844B62">
        <w:rPr>
          <w:rFonts w:eastAsia="Calibri" w:cs="Times New Roman"/>
          <w:szCs w:val="28"/>
        </w:rPr>
        <w:t xml:space="preserve">, </w:t>
      </w:r>
      <w:proofErr w:type="spellStart"/>
      <w:r w:rsidRPr="00844B62">
        <w:rPr>
          <w:rFonts w:eastAsia="Calibri" w:cs="Times New Roman"/>
          <w:szCs w:val="28"/>
        </w:rPr>
        <w:t>rar</w:t>
      </w:r>
      <w:proofErr w:type="spellEnd"/>
      <w:r w:rsidRPr="00844B62">
        <w:rPr>
          <w:rFonts w:eastAsia="Calibri" w:cs="Times New Roman"/>
          <w:szCs w:val="28"/>
        </w:rPr>
        <w:t>.</w:t>
      </w:r>
    </w:p>
    <w:p w:rsidR="0006466B" w:rsidRPr="00844B62" w:rsidRDefault="0006466B" w:rsidP="0006466B">
      <w:pPr>
        <w:jc w:val="both"/>
        <w:rPr>
          <w:rFonts w:eastAsia="Calibri" w:cs="Times New Roman"/>
          <w:szCs w:val="28"/>
        </w:rPr>
      </w:pPr>
      <w:r w:rsidRPr="00844B62">
        <w:rPr>
          <w:rFonts w:eastAsia="Calibri" w:cs="Times New Roman"/>
          <w:szCs w:val="28"/>
        </w:rPr>
        <w:t>Получение результата предоставления государственной услуги в</w:t>
      </w:r>
      <w:r>
        <w:rPr>
          <w:rFonts w:eastAsia="Calibri" w:cs="Times New Roman"/>
          <w:szCs w:val="28"/>
        </w:rPr>
        <w:t> </w:t>
      </w:r>
      <w:r w:rsidRPr="00844B62">
        <w:rPr>
          <w:rFonts w:eastAsia="Calibri" w:cs="Times New Roman"/>
          <w:szCs w:val="28"/>
        </w:rPr>
        <w:t>электронной форме не лишает заявителя права получить указанный результат на бумажном носителе.</w:t>
      </w:r>
    </w:p>
    <w:p w:rsidR="0006466B" w:rsidRPr="00844B62" w:rsidRDefault="0006466B" w:rsidP="0006466B">
      <w:pPr>
        <w:jc w:val="both"/>
        <w:rPr>
          <w:rFonts w:eastAsia="Calibri" w:cs="Times New Roman"/>
          <w:szCs w:val="28"/>
        </w:rPr>
      </w:pPr>
      <w:r w:rsidRPr="00844B62">
        <w:rPr>
          <w:rFonts w:eastAsia="Calibri" w:cs="Times New Roman"/>
          <w:szCs w:val="28"/>
        </w:rPr>
        <w:t>В течение 1 рабочего дня после завершения каждой административной процедуры заявителю направляются следующие уведомления о ходе предоставления государственной услуги:</w:t>
      </w:r>
    </w:p>
    <w:p w:rsidR="0006466B" w:rsidRPr="00560B59" w:rsidRDefault="0006466B" w:rsidP="0006466B">
      <w:pPr>
        <w:jc w:val="both"/>
        <w:rPr>
          <w:rFonts w:eastAsia="Calibri" w:cs="Times New Roman"/>
          <w:szCs w:val="28"/>
        </w:rPr>
      </w:pPr>
      <w:r w:rsidRPr="00EC5437">
        <w:rPr>
          <w:rFonts w:eastAsia="Calibri" w:cs="Times New Roman"/>
          <w:szCs w:val="28"/>
        </w:rPr>
        <w:t>- </w:t>
      </w:r>
      <w:r w:rsidRPr="00560B59">
        <w:rPr>
          <w:rFonts w:eastAsia="Calibri" w:cs="Times New Roman"/>
          <w:szCs w:val="28"/>
        </w:rPr>
        <w:t>"Заявление принято к рассмотрению";</w:t>
      </w:r>
    </w:p>
    <w:p w:rsidR="0006466B" w:rsidRPr="00560B59" w:rsidRDefault="0006466B" w:rsidP="0006466B">
      <w:pPr>
        <w:jc w:val="both"/>
        <w:rPr>
          <w:rFonts w:eastAsia="Calibri" w:cs="Times New Roman"/>
          <w:szCs w:val="28"/>
        </w:rPr>
      </w:pPr>
      <w:r w:rsidRPr="00560B59">
        <w:rPr>
          <w:rFonts w:eastAsia="Calibri" w:cs="Times New Roman"/>
          <w:szCs w:val="28"/>
        </w:rPr>
        <w:t>- "Заявление зарегистрировано";</w:t>
      </w:r>
    </w:p>
    <w:p w:rsidR="0006466B" w:rsidRPr="00560B59" w:rsidRDefault="0006466B" w:rsidP="0006466B">
      <w:pPr>
        <w:jc w:val="both"/>
        <w:rPr>
          <w:rFonts w:eastAsia="Calibri" w:cs="Times New Roman"/>
          <w:szCs w:val="28"/>
        </w:rPr>
      </w:pPr>
      <w:r w:rsidRPr="00560B59">
        <w:rPr>
          <w:rFonts w:eastAsia="Calibri" w:cs="Times New Roman"/>
          <w:szCs w:val="28"/>
        </w:rPr>
        <w:t>- "</w:t>
      </w:r>
      <w:r>
        <w:rPr>
          <w:rFonts w:eastAsia="Calibri" w:cs="Times New Roman"/>
          <w:szCs w:val="28"/>
        </w:rPr>
        <w:t>Государственная у</w:t>
      </w:r>
      <w:r w:rsidRPr="00560B59">
        <w:rPr>
          <w:rFonts w:eastAsia="Calibri" w:cs="Times New Roman"/>
          <w:szCs w:val="28"/>
        </w:rPr>
        <w:t>слуга оказана";</w:t>
      </w:r>
    </w:p>
    <w:p w:rsidR="0006466B" w:rsidRPr="00560B59" w:rsidRDefault="0006466B" w:rsidP="0006466B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560B59">
        <w:rPr>
          <w:rFonts w:eastAsia="Calibri" w:cs="Times New Roman"/>
          <w:szCs w:val="28"/>
        </w:rPr>
        <w:t>- "Заявление требует исправления"</w:t>
      </w:r>
      <w:proofErr w:type="gramStart"/>
      <w:r w:rsidRPr="00560B59">
        <w:rPr>
          <w:rFonts w:eastAsia="Calibri" w:cs="Times New Roman"/>
          <w:szCs w:val="28"/>
        </w:rPr>
        <w:t>.»</w:t>
      </w:r>
      <w:proofErr w:type="gramEnd"/>
      <w:r w:rsidRPr="00560B59">
        <w:rPr>
          <w:rFonts w:eastAsia="Calibri" w:cs="Times New Roman"/>
          <w:szCs w:val="28"/>
        </w:rPr>
        <w:t>.</w:t>
      </w:r>
    </w:p>
    <w:p w:rsidR="0006466B" w:rsidRDefault="00A17AE8" w:rsidP="002C5F81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4. Блок-схему организации предоставления социального пособия на погребение (приложение 5 к Административному регламенту) признать утратившей силу.</w:t>
      </w:r>
    </w:p>
    <w:p w:rsidR="002C5F81" w:rsidRDefault="002C5F81" w:rsidP="000909DC">
      <w:pPr>
        <w:jc w:val="both"/>
        <w:rPr>
          <w:rFonts w:eastAsiaTheme="minorHAnsi" w:cs="Times New Roman"/>
          <w:szCs w:val="28"/>
        </w:rPr>
      </w:pPr>
    </w:p>
    <w:p w:rsidR="000909DC" w:rsidRPr="0053225F" w:rsidRDefault="000909DC" w:rsidP="00E9202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A121E" w:rsidRPr="00E6623E" w:rsidRDefault="003A121E" w:rsidP="00EB3BA6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:rsidR="00EB3BA6" w:rsidRDefault="00EB3BA6" w:rsidP="00FC273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</w:p>
    <w:p w:rsidR="00FC273E" w:rsidRPr="00EC5437" w:rsidRDefault="00FC273E" w:rsidP="0029481F">
      <w:pPr>
        <w:jc w:val="both"/>
        <w:outlineLvl w:val="0"/>
        <w:rPr>
          <w:rFonts w:cs="Times New Roman"/>
          <w:szCs w:val="28"/>
        </w:rPr>
      </w:pPr>
    </w:p>
    <w:p w:rsidR="00F37F07" w:rsidRPr="00D179C8" w:rsidRDefault="00F37F07" w:rsidP="00DD5FF1">
      <w:pPr>
        <w:snapToGrid w:val="0"/>
        <w:jc w:val="both"/>
        <w:rPr>
          <w:rFonts w:cs="Times New Roman"/>
          <w:szCs w:val="28"/>
          <w:lang w:eastAsia="ru-RU"/>
        </w:rPr>
      </w:pPr>
    </w:p>
    <w:p w:rsidR="00D95FBC" w:rsidRDefault="00D95FBC"/>
    <w:sectPr w:rsidR="00D95FBC" w:rsidSect="00367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23" w:rsidRDefault="00880B23" w:rsidP="003671CB">
      <w:r>
        <w:separator/>
      </w:r>
    </w:p>
  </w:endnote>
  <w:endnote w:type="continuationSeparator" w:id="0">
    <w:p w:rsidR="00880B23" w:rsidRDefault="00880B23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23" w:rsidRDefault="00880B23" w:rsidP="003671CB">
      <w:r>
        <w:separator/>
      </w:r>
    </w:p>
  </w:footnote>
  <w:footnote w:type="continuationSeparator" w:id="0">
    <w:p w:rsidR="00880B23" w:rsidRDefault="00880B23" w:rsidP="0036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00FDA"/>
    <w:rsid w:val="0006466B"/>
    <w:rsid w:val="000909DC"/>
    <w:rsid w:val="00116ECD"/>
    <w:rsid w:val="0013209B"/>
    <w:rsid w:val="00133C90"/>
    <w:rsid w:val="001634A8"/>
    <w:rsid w:val="0029481F"/>
    <w:rsid w:val="002C5F81"/>
    <w:rsid w:val="002C67BD"/>
    <w:rsid w:val="003671CB"/>
    <w:rsid w:val="003A121E"/>
    <w:rsid w:val="003B1CAF"/>
    <w:rsid w:val="003E61AE"/>
    <w:rsid w:val="00450FAE"/>
    <w:rsid w:val="005305ED"/>
    <w:rsid w:val="005813F7"/>
    <w:rsid w:val="005A4749"/>
    <w:rsid w:val="00673347"/>
    <w:rsid w:val="007025B6"/>
    <w:rsid w:val="008134BC"/>
    <w:rsid w:val="00835CF9"/>
    <w:rsid w:val="00852411"/>
    <w:rsid w:val="00853CF0"/>
    <w:rsid w:val="00880B23"/>
    <w:rsid w:val="008E306E"/>
    <w:rsid w:val="008E468B"/>
    <w:rsid w:val="00986984"/>
    <w:rsid w:val="009C13A0"/>
    <w:rsid w:val="009C7CEA"/>
    <w:rsid w:val="009D72FD"/>
    <w:rsid w:val="00A17AE8"/>
    <w:rsid w:val="00AF7D8A"/>
    <w:rsid w:val="00BB31CC"/>
    <w:rsid w:val="00CD6B46"/>
    <w:rsid w:val="00D44A47"/>
    <w:rsid w:val="00D95FBC"/>
    <w:rsid w:val="00D95FE3"/>
    <w:rsid w:val="00DC2CC8"/>
    <w:rsid w:val="00DD5FF1"/>
    <w:rsid w:val="00E10569"/>
    <w:rsid w:val="00E92029"/>
    <w:rsid w:val="00EB3BA6"/>
    <w:rsid w:val="00EC76DB"/>
    <w:rsid w:val="00F17C00"/>
    <w:rsid w:val="00F37F07"/>
    <w:rsid w:val="00FC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FF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FF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01D909B89CB4E1F2282E0EB2C7E369C98A7BF7F43941F03AA75726B9D281FE29C42F80096D8742C035E49966A1AAE4D88A82E4C5x075N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30A67C12B449BA9C91A23FD2434DB1A045F476F187A62B6D7DF25669F143F37D0EA0265177FF5FD7A995D3845D39E8CBF4DD4FEA8BAB9DD166EC84VDk5J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C27B39AC9D00983C3B2E6B4579ABF51F2441BA8FF79EEF9EADF34149D6DFE257742EBBFC8A4368CE5A8441A9E59C63490F46E23D17C6FFDD61C4F1J8a2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Васильева Ольга Романовна</cp:lastModifiedBy>
  <cp:revision>21</cp:revision>
  <dcterms:created xsi:type="dcterms:W3CDTF">2014-08-26T06:58:00Z</dcterms:created>
  <dcterms:modified xsi:type="dcterms:W3CDTF">2022-12-19T13:04:00Z</dcterms:modified>
</cp:coreProperties>
</file>